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312F1" w14:textId="77777777" w:rsidR="009D1F81" w:rsidRPr="00F61775" w:rsidRDefault="00073174" w:rsidP="009D1F81">
      <w:pPr>
        <w:spacing w:line="540" w:lineRule="exact"/>
        <w:jc w:val="center"/>
        <w:rPr>
          <w:rFonts w:ascii="方正小标宋简体" w:eastAsia="方正小标宋简体" w:hAnsi="方正小标宋简体"/>
          <w:bCs/>
          <w:sz w:val="32"/>
          <w:szCs w:val="32"/>
        </w:rPr>
      </w:pPr>
      <w:r w:rsidRPr="00F61775">
        <w:rPr>
          <w:rFonts w:ascii="方正小标宋简体" w:eastAsia="方正小标宋简体" w:hAnsi="方正小标宋简体" w:hint="eastAsia"/>
          <w:bCs/>
          <w:sz w:val="32"/>
          <w:szCs w:val="32"/>
        </w:rPr>
        <w:t>南方医科大学口腔医院</w:t>
      </w:r>
      <w:r w:rsidR="00064F4F" w:rsidRPr="00F61775">
        <w:rPr>
          <w:rFonts w:ascii="方正小标宋简体" w:eastAsia="方正小标宋简体" w:hAnsi="方正小标宋简体" w:hint="eastAsia"/>
          <w:bCs/>
          <w:sz w:val="32"/>
          <w:szCs w:val="32"/>
        </w:rPr>
        <w:t>（广东省口腔医院）</w:t>
      </w:r>
    </w:p>
    <w:p w14:paraId="16ECFEC0" w14:textId="79252756" w:rsidR="00E662BC" w:rsidRPr="00F61775" w:rsidRDefault="00073174" w:rsidP="009D1F81">
      <w:pPr>
        <w:spacing w:line="540" w:lineRule="exact"/>
        <w:jc w:val="center"/>
        <w:rPr>
          <w:rFonts w:ascii="方正小标宋简体" w:eastAsia="方正小标宋简体" w:hAnsi="方正小标宋简体"/>
          <w:bCs/>
          <w:sz w:val="32"/>
          <w:szCs w:val="32"/>
        </w:rPr>
      </w:pPr>
      <w:r w:rsidRPr="00F61775">
        <w:rPr>
          <w:rFonts w:ascii="方正小标宋简体" w:eastAsia="方正小标宋简体" w:hAnsi="方正小标宋简体" w:hint="eastAsia"/>
          <w:bCs/>
          <w:sz w:val="32"/>
          <w:szCs w:val="32"/>
        </w:rPr>
        <w:t>202</w:t>
      </w:r>
      <w:r w:rsidR="00AE30E8" w:rsidRPr="00F61775">
        <w:rPr>
          <w:rFonts w:ascii="方正小标宋简体" w:eastAsia="方正小标宋简体" w:hAnsi="方正小标宋简体"/>
          <w:bCs/>
          <w:sz w:val="32"/>
          <w:szCs w:val="32"/>
        </w:rPr>
        <w:t>1</w:t>
      </w:r>
      <w:r w:rsidRPr="00F61775">
        <w:rPr>
          <w:rFonts w:ascii="方正小标宋简体" w:eastAsia="方正小标宋简体" w:hAnsi="方正小标宋简体" w:hint="eastAsia"/>
          <w:bCs/>
          <w:sz w:val="32"/>
          <w:szCs w:val="32"/>
        </w:rPr>
        <w:t>年住院医师规范化培训招收简章</w:t>
      </w:r>
    </w:p>
    <w:p w14:paraId="1CF5C00D" w14:textId="77777777" w:rsidR="00E662BC" w:rsidRPr="00F61775" w:rsidRDefault="00E662BC" w:rsidP="009D1F81">
      <w:pPr>
        <w:spacing w:line="540" w:lineRule="exact"/>
        <w:ind w:firstLineChars="1600" w:firstLine="4498"/>
        <w:rPr>
          <w:rFonts w:ascii="宋体" w:hAnsi="宋体"/>
          <w:b/>
          <w:sz w:val="28"/>
          <w:szCs w:val="28"/>
        </w:rPr>
      </w:pPr>
    </w:p>
    <w:p w14:paraId="1AD58452" w14:textId="3E6A73B9" w:rsidR="00E662BC" w:rsidRPr="00F61775" w:rsidRDefault="00073174" w:rsidP="009D1F81">
      <w:pPr>
        <w:spacing w:line="540" w:lineRule="exact"/>
        <w:ind w:firstLineChars="200" w:firstLine="560"/>
        <w:rPr>
          <w:rFonts w:ascii="仿宋_GB2312" w:eastAsia="仿宋_GB2312" w:hAnsi="宋体" w:cs="宋体"/>
          <w:kern w:val="0"/>
          <w:sz w:val="28"/>
          <w:szCs w:val="28"/>
        </w:rPr>
      </w:pPr>
      <w:r w:rsidRPr="00F61775">
        <w:rPr>
          <w:rFonts w:ascii="仿宋_GB2312" w:eastAsia="仿宋_GB2312" w:hAnsi="宋体" w:cs="宋体" w:hint="eastAsia"/>
          <w:kern w:val="0"/>
          <w:sz w:val="28"/>
          <w:szCs w:val="28"/>
        </w:rPr>
        <w:t>广东省口腔医院始建于1962年，2017年1月1日起成建制划转南方医科大学管理，更名为南方医科大学口腔医院（广东省口腔医院、广东省牙病防治指导中心、广东省口腔医学研究院），是华南地区总体规模领先、技术力量雄厚的集医疗、教学、科研、预防为一体的省级口腔医院。</w:t>
      </w:r>
    </w:p>
    <w:p w14:paraId="5D74B9F6" w14:textId="5DFA1DE9" w:rsidR="00E662BC" w:rsidRPr="00F61775" w:rsidRDefault="00073174" w:rsidP="009D1F81">
      <w:pPr>
        <w:widowControl/>
        <w:spacing w:line="540" w:lineRule="exact"/>
        <w:ind w:firstLine="560"/>
        <w:jc w:val="left"/>
        <w:rPr>
          <w:rFonts w:ascii="仿宋_GB2312" w:eastAsia="仿宋_GB2312" w:hAnsi="宋体" w:cs="宋体"/>
          <w:kern w:val="0"/>
          <w:sz w:val="28"/>
          <w:szCs w:val="28"/>
        </w:rPr>
      </w:pPr>
      <w:r w:rsidRPr="00F61775">
        <w:rPr>
          <w:rFonts w:ascii="仿宋_GB2312" w:eastAsia="仿宋_GB2312" w:hAnsi="宋体" w:cs="宋体" w:hint="eastAsia"/>
          <w:kern w:val="0"/>
          <w:sz w:val="28"/>
          <w:szCs w:val="28"/>
        </w:rPr>
        <w:t>医院是广东省口腔医疗机构的龙头单位,现有牙科综合治疗台</w:t>
      </w:r>
      <w:r w:rsidR="00171DAD" w:rsidRPr="00F61775">
        <w:rPr>
          <w:rFonts w:ascii="仿宋_GB2312" w:eastAsia="仿宋_GB2312" w:hAnsi="宋体" w:cs="宋体"/>
          <w:kern w:val="0"/>
          <w:sz w:val="28"/>
          <w:szCs w:val="28"/>
        </w:rPr>
        <w:t>459</w:t>
      </w:r>
      <w:r w:rsidRPr="00F61775">
        <w:rPr>
          <w:rFonts w:ascii="仿宋_GB2312" w:eastAsia="仿宋_GB2312" w:hAnsi="宋体" w:cs="宋体" w:hint="eastAsia"/>
          <w:kern w:val="0"/>
          <w:sz w:val="28"/>
          <w:szCs w:val="28"/>
        </w:rPr>
        <w:t>张</w:t>
      </w:r>
      <w:r w:rsidR="00474430" w:rsidRPr="00F61775">
        <w:rPr>
          <w:rFonts w:ascii="仿宋_GB2312" w:eastAsia="仿宋_GB2312" w:hAnsi="宋体" w:cs="宋体" w:hint="eastAsia"/>
          <w:kern w:val="0"/>
          <w:sz w:val="28"/>
          <w:szCs w:val="28"/>
        </w:rPr>
        <w:t>，开放床位数93张。</w:t>
      </w:r>
      <w:r w:rsidRPr="00F61775">
        <w:rPr>
          <w:rFonts w:ascii="仿宋_GB2312" w:eastAsia="仿宋_GB2312" w:hAnsi="宋体" w:cs="宋体" w:hint="eastAsia"/>
          <w:kern w:val="0"/>
          <w:sz w:val="28"/>
          <w:szCs w:val="28"/>
        </w:rPr>
        <w:t>按照国际口腔医学分类设立临床专科</w:t>
      </w:r>
      <w:bookmarkStart w:id="0" w:name="_Hlk68787630"/>
      <w:r w:rsidR="000B502B" w:rsidRPr="00F61775">
        <w:rPr>
          <w:rFonts w:ascii="仿宋_GB2312" w:eastAsia="仿宋_GB2312" w:hAnsi="宋体" w:cs="宋体" w:hint="eastAsia"/>
          <w:kern w:val="0"/>
          <w:sz w:val="28"/>
          <w:szCs w:val="28"/>
        </w:rPr>
        <w:t>,</w:t>
      </w:r>
      <w:r w:rsidR="00B130BB" w:rsidRPr="00F61775">
        <w:rPr>
          <w:rFonts w:ascii="仿宋_GB2312" w:eastAsia="仿宋_GB2312" w:hAnsi="宋体" w:cs="宋体" w:hint="eastAsia"/>
          <w:kern w:val="0"/>
          <w:sz w:val="28"/>
          <w:szCs w:val="28"/>
        </w:rPr>
        <w:t>年门诊量达60余万人次，住院部及门诊年手术量近13万例</w:t>
      </w:r>
      <w:r w:rsidRPr="00F61775">
        <w:rPr>
          <w:rFonts w:ascii="仿宋_GB2312" w:eastAsia="仿宋_GB2312" w:hAnsi="宋体" w:cs="宋体" w:hint="eastAsia"/>
          <w:kern w:val="0"/>
          <w:sz w:val="28"/>
          <w:szCs w:val="28"/>
        </w:rPr>
        <w:t>。</w:t>
      </w:r>
      <w:bookmarkEnd w:id="0"/>
      <w:r w:rsidRPr="00F61775">
        <w:rPr>
          <w:rFonts w:ascii="仿宋_GB2312" w:eastAsia="仿宋_GB2312" w:hAnsi="宋体" w:cs="宋体" w:hint="eastAsia"/>
          <w:kern w:val="0"/>
          <w:sz w:val="28"/>
          <w:szCs w:val="28"/>
        </w:rPr>
        <w:t>医院配有显微根管治疗系统、计算机辅助设计及修复制作系统、多种种植修复系统、计算机断层扫描诊断系统、口腔内窥镜系统等先进设施。在国内率先实行严格的牙科“四手操作”服务，实现“一人</w:t>
      </w:r>
      <w:proofErr w:type="gramStart"/>
      <w:r w:rsidRPr="00F61775">
        <w:rPr>
          <w:rFonts w:ascii="仿宋_GB2312" w:eastAsia="仿宋_GB2312" w:hAnsi="宋体" w:cs="宋体" w:hint="eastAsia"/>
          <w:kern w:val="0"/>
          <w:sz w:val="28"/>
          <w:szCs w:val="28"/>
        </w:rPr>
        <w:t>一</w:t>
      </w:r>
      <w:proofErr w:type="gramEnd"/>
      <w:r w:rsidRPr="00F61775">
        <w:rPr>
          <w:rFonts w:ascii="仿宋_GB2312" w:eastAsia="仿宋_GB2312" w:hAnsi="宋体" w:cs="宋体" w:hint="eastAsia"/>
          <w:kern w:val="0"/>
          <w:sz w:val="28"/>
          <w:szCs w:val="28"/>
        </w:rPr>
        <w:t>机</w:t>
      </w:r>
      <w:proofErr w:type="gramStart"/>
      <w:r w:rsidRPr="00F61775">
        <w:rPr>
          <w:rFonts w:ascii="仿宋_GB2312" w:eastAsia="仿宋_GB2312" w:hAnsi="宋体" w:cs="宋体" w:hint="eastAsia"/>
          <w:kern w:val="0"/>
          <w:sz w:val="28"/>
          <w:szCs w:val="28"/>
        </w:rPr>
        <w:t>一</w:t>
      </w:r>
      <w:proofErr w:type="gramEnd"/>
      <w:r w:rsidRPr="00F61775">
        <w:rPr>
          <w:rFonts w:ascii="仿宋_GB2312" w:eastAsia="仿宋_GB2312" w:hAnsi="宋体" w:cs="宋体" w:hint="eastAsia"/>
          <w:kern w:val="0"/>
          <w:sz w:val="28"/>
          <w:szCs w:val="28"/>
        </w:rPr>
        <w:t>消毒”，严防交叉感染，为提高医疗质量、保障医疗安全提供可靠的保证。</w:t>
      </w:r>
    </w:p>
    <w:p w14:paraId="620F041B" w14:textId="73F76D9B" w:rsidR="00E662BC" w:rsidRPr="00F61775" w:rsidRDefault="00073174" w:rsidP="009D1F81">
      <w:pPr>
        <w:widowControl/>
        <w:spacing w:line="540" w:lineRule="exact"/>
        <w:ind w:firstLine="560"/>
        <w:jc w:val="left"/>
        <w:rPr>
          <w:rFonts w:ascii="仿宋_GB2312" w:eastAsia="仿宋_GB2312" w:hAnsi="宋体"/>
          <w:sz w:val="28"/>
          <w:szCs w:val="28"/>
        </w:rPr>
      </w:pPr>
      <w:r w:rsidRPr="00F61775">
        <w:rPr>
          <w:rFonts w:ascii="仿宋_GB2312" w:eastAsia="仿宋_GB2312" w:hAnsi="宋体" w:cs="宋体" w:hint="eastAsia"/>
          <w:kern w:val="0"/>
          <w:sz w:val="28"/>
          <w:szCs w:val="28"/>
        </w:rPr>
        <w:t>医院是口腔执业医师资格临床实践技能考试基地，首批国家级住院医师规范化培训基地。佛山市口腔医院、南方</w:t>
      </w:r>
      <w:r w:rsidRPr="00F61775">
        <w:rPr>
          <w:rFonts w:ascii="仿宋_GB2312" w:eastAsia="仿宋_GB2312" w:hAnsi="宋体" w:hint="eastAsia"/>
          <w:sz w:val="28"/>
          <w:szCs w:val="28"/>
        </w:rPr>
        <w:t>医科大学深圳口腔医院（广东省深圳牙科医疗中心）为本院住院医师规范化培训</w:t>
      </w:r>
      <w:r w:rsidR="00CE27CE" w:rsidRPr="00F61775">
        <w:rPr>
          <w:rFonts w:ascii="仿宋_GB2312" w:eastAsia="仿宋_GB2312" w:hAnsi="宋体" w:hint="eastAsia"/>
          <w:sz w:val="28"/>
          <w:szCs w:val="28"/>
        </w:rPr>
        <w:t>专业基地容量</w:t>
      </w:r>
      <w:r w:rsidRPr="00F61775">
        <w:rPr>
          <w:rFonts w:ascii="仿宋_GB2312" w:eastAsia="仿宋_GB2312" w:hAnsi="宋体" w:hint="eastAsia"/>
          <w:sz w:val="28"/>
          <w:szCs w:val="28"/>
        </w:rPr>
        <w:t>协同单位。</w:t>
      </w:r>
    </w:p>
    <w:p w14:paraId="751D75AB" w14:textId="7624BB0A" w:rsidR="00E662BC" w:rsidRPr="00F61775" w:rsidRDefault="00073174" w:rsidP="009D1F81">
      <w:pPr>
        <w:spacing w:line="540" w:lineRule="exact"/>
        <w:ind w:firstLineChars="200" w:firstLine="560"/>
        <w:rPr>
          <w:rFonts w:ascii="仿宋_GB2312" w:eastAsia="仿宋_GB2312" w:hAnsi="宋体"/>
          <w:bCs/>
          <w:sz w:val="28"/>
          <w:szCs w:val="28"/>
        </w:rPr>
      </w:pPr>
      <w:r w:rsidRPr="00F61775">
        <w:rPr>
          <w:rFonts w:ascii="仿宋_GB2312" w:eastAsia="仿宋_GB2312" w:hAnsi="宋体" w:hint="eastAsia"/>
          <w:sz w:val="28"/>
          <w:szCs w:val="28"/>
        </w:rPr>
        <w:t>根据国家及广东省</w:t>
      </w:r>
      <w:proofErr w:type="gramStart"/>
      <w:r w:rsidR="00D4634E" w:rsidRPr="00F61775">
        <w:rPr>
          <w:rFonts w:ascii="仿宋_GB2312" w:eastAsia="仿宋_GB2312" w:hAnsi="宋体" w:hint="eastAsia"/>
          <w:sz w:val="28"/>
          <w:szCs w:val="28"/>
        </w:rPr>
        <w:t>卫健委</w:t>
      </w:r>
      <w:r w:rsidRPr="00F61775">
        <w:rPr>
          <w:rFonts w:ascii="仿宋_GB2312" w:eastAsia="仿宋_GB2312" w:hAnsi="宋体" w:hint="eastAsia"/>
          <w:sz w:val="28"/>
          <w:szCs w:val="28"/>
        </w:rPr>
        <w:t>住院医师</w:t>
      </w:r>
      <w:proofErr w:type="gramEnd"/>
      <w:r w:rsidRPr="00F61775">
        <w:rPr>
          <w:rFonts w:ascii="仿宋_GB2312" w:eastAsia="仿宋_GB2312" w:hAnsi="宋体" w:hint="eastAsia"/>
          <w:sz w:val="28"/>
          <w:szCs w:val="28"/>
        </w:rPr>
        <w:t>规范化培训有关规定，</w:t>
      </w:r>
      <w:r w:rsidRPr="00F61775">
        <w:rPr>
          <w:rFonts w:ascii="仿宋_GB2312" w:eastAsia="仿宋_GB2312" w:hAnsi="宋体" w:hint="eastAsia"/>
          <w:bCs/>
          <w:sz w:val="28"/>
          <w:szCs w:val="28"/>
        </w:rPr>
        <w:t>202</w:t>
      </w:r>
      <w:r w:rsidR="00D4634E" w:rsidRPr="00F61775">
        <w:rPr>
          <w:rFonts w:ascii="仿宋_GB2312" w:eastAsia="仿宋_GB2312" w:hAnsi="宋体"/>
          <w:bCs/>
          <w:sz w:val="28"/>
          <w:szCs w:val="28"/>
        </w:rPr>
        <w:t>1</w:t>
      </w:r>
      <w:r w:rsidRPr="00F61775">
        <w:rPr>
          <w:rFonts w:ascii="仿宋_GB2312" w:eastAsia="仿宋_GB2312" w:hAnsi="宋体" w:hint="eastAsia"/>
          <w:bCs/>
          <w:sz w:val="28"/>
          <w:szCs w:val="28"/>
        </w:rPr>
        <w:t>年我院计划招收</w:t>
      </w:r>
      <w:r w:rsidR="00D4634E" w:rsidRPr="00F61775">
        <w:rPr>
          <w:rFonts w:ascii="仿宋_GB2312" w:eastAsia="仿宋_GB2312" w:hAnsi="宋体" w:hint="eastAsia"/>
          <w:bCs/>
          <w:sz w:val="28"/>
          <w:szCs w:val="28"/>
        </w:rPr>
        <w:t>规范化培训</w:t>
      </w:r>
      <w:r w:rsidRPr="00F61775">
        <w:rPr>
          <w:rFonts w:ascii="仿宋_GB2312" w:eastAsia="仿宋_GB2312" w:hAnsi="宋体" w:hint="eastAsia"/>
          <w:bCs/>
          <w:sz w:val="28"/>
          <w:szCs w:val="28"/>
        </w:rPr>
        <w:t>住院医师有关事项如下：</w:t>
      </w:r>
    </w:p>
    <w:p w14:paraId="0638169D" w14:textId="77777777" w:rsidR="00E662BC" w:rsidRPr="00F61775" w:rsidRDefault="00E662BC" w:rsidP="009D1F81">
      <w:pPr>
        <w:spacing w:line="540" w:lineRule="exact"/>
        <w:rPr>
          <w:rFonts w:ascii="仿宋_GB2312" w:eastAsia="仿宋_GB2312" w:hAnsi="宋体"/>
          <w:sz w:val="28"/>
          <w:szCs w:val="28"/>
        </w:rPr>
      </w:pPr>
    </w:p>
    <w:p w14:paraId="30C83152" w14:textId="77777777" w:rsidR="00E662BC" w:rsidRPr="00F61775" w:rsidRDefault="00073174" w:rsidP="009D1F81">
      <w:pPr>
        <w:spacing w:line="540" w:lineRule="exact"/>
        <w:ind w:firstLineChars="200" w:firstLine="562"/>
        <w:rPr>
          <w:rFonts w:ascii="仿宋_GB2312" w:eastAsia="仿宋_GB2312" w:hAnsi="宋体"/>
          <w:b/>
          <w:sz w:val="28"/>
          <w:szCs w:val="28"/>
        </w:rPr>
      </w:pPr>
      <w:r w:rsidRPr="00F61775">
        <w:rPr>
          <w:rFonts w:ascii="仿宋_GB2312" w:eastAsia="仿宋_GB2312" w:hAnsi="宋体" w:hint="eastAsia"/>
          <w:b/>
          <w:sz w:val="28"/>
          <w:szCs w:val="28"/>
        </w:rPr>
        <w:t>一、招收原则</w:t>
      </w:r>
    </w:p>
    <w:p w14:paraId="0B18D7AE" w14:textId="77777777" w:rsidR="00E662BC" w:rsidRPr="00F61775" w:rsidRDefault="00073174" w:rsidP="009D1F81">
      <w:pPr>
        <w:spacing w:line="540" w:lineRule="exact"/>
        <w:ind w:firstLineChars="200" w:firstLine="560"/>
        <w:rPr>
          <w:rFonts w:ascii="仿宋_GB2312" w:eastAsia="仿宋_GB2312" w:hAnsi="宋体"/>
          <w:sz w:val="28"/>
          <w:szCs w:val="28"/>
        </w:rPr>
      </w:pPr>
      <w:r w:rsidRPr="00F61775">
        <w:rPr>
          <w:rFonts w:ascii="仿宋_GB2312" w:eastAsia="仿宋_GB2312" w:hAnsi="宋体" w:hint="eastAsia"/>
          <w:sz w:val="28"/>
          <w:szCs w:val="28"/>
        </w:rPr>
        <w:t>坚持面向社会、公开公平、双向选择、择优录取的原则，采取个人报名的方式进行。</w:t>
      </w:r>
    </w:p>
    <w:p w14:paraId="5316ED3A" w14:textId="77777777" w:rsidR="00E662BC" w:rsidRPr="00F61775" w:rsidRDefault="00E662BC" w:rsidP="009D1F81">
      <w:pPr>
        <w:spacing w:line="540" w:lineRule="exact"/>
        <w:ind w:firstLineChars="200" w:firstLine="560"/>
        <w:rPr>
          <w:rFonts w:ascii="仿宋_GB2312" w:eastAsia="仿宋_GB2312" w:hAnsi="宋体"/>
          <w:sz w:val="28"/>
          <w:szCs w:val="28"/>
        </w:rPr>
      </w:pPr>
    </w:p>
    <w:p w14:paraId="31979AB2" w14:textId="350A5C8F" w:rsidR="00E662BC" w:rsidRPr="00F61775" w:rsidRDefault="00073174" w:rsidP="009D1F81">
      <w:pPr>
        <w:spacing w:line="540" w:lineRule="exact"/>
        <w:ind w:firstLineChars="200" w:firstLine="562"/>
        <w:rPr>
          <w:rFonts w:ascii="仿宋_GB2312" w:eastAsia="仿宋_GB2312" w:hAnsi="宋体"/>
          <w:b/>
          <w:sz w:val="28"/>
          <w:szCs w:val="28"/>
        </w:rPr>
      </w:pPr>
      <w:r w:rsidRPr="00F61775">
        <w:rPr>
          <w:rFonts w:ascii="仿宋_GB2312" w:eastAsia="仿宋_GB2312" w:hAnsi="宋体" w:hint="eastAsia"/>
          <w:b/>
          <w:sz w:val="28"/>
          <w:szCs w:val="28"/>
        </w:rPr>
        <w:lastRenderedPageBreak/>
        <w:t>二、报名条件</w:t>
      </w:r>
    </w:p>
    <w:p w14:paraId="6B59AA38" w14:textId="62B6ED07" w:rsidR="00E662BC" w:rsidRPr="00F61775" w:rsidRDefault="00073174" w:rsidP="009D1F81">
      <w:pPr>
        <w:spacing w:line="540" w:lineRule="exact"/>
        <w:ind w:firstLineChars="200" w:firstLine="560"/>
        <w:jc w:val="left"/>
        <w:rPr>
          <w:rFonts w:ascii="仿宋_GB2312" w:eastAsia="仿宋_GB2312" w:hAnsi="宋体"/>
          <w:sz w:val="28"/>
          <w:szCs w:val="28"/>
        </w:rPr>
      </w:pPr>
      <w:bookmarkStart w:id="1" w:name="_Hlk68787982"/>
      <w:r w:rsidRPr="00F61775">
        <w:rPr>
          <w:rFonts w:ascii="仿宋_GB2312" w:eastAsia="仿宋_GB2312" w:hAnsi="宋体" w:hint="eastAsia"/>
          <w:sz w:val="28"/>
          <w:szCs w:val="28"/>
        </w:rPr>
        <w:t>1.</w:t>
      </w:r>
      <w:r w:rsidR="0016764F" w:rsidRPr="00F61775">
        <w:rPr>
          <w:rFonts w:ascii="仿宋_GB2312" w:eastAsia="仿宋_GB2312" w:hAnsi="宋体" w:hint="eastAsia"/>
          <w:sz w:val="28"/>
          <w:szCs w:val="28"/>
        </w:rPr>
        <w:t>热爱医疗卫生事业，身体健康，品德良好，遵纪守法</w:t>
      </w:r>
      <w:r w:rsidR="007865C0" w:rsidRPr="00F61775">
        <w:rPr>
          <w:rFonts w:ascii="仿宋_GB2312" w:eastAsia="仿宋_GB2312" w:hAnsi="宋体" w:hint="eastAsia"/>
          <w:sz w:val="28"/>
          <w:szCs w:val="28"/>
        </w:rPr>
        <w:t>，</w:t>
      </w:r>
      <w:r w:rsidRPr="00F61775">
        <w:rPr>
          <w:rFonts w:ascii="仿宋_GB2312" w:eastAsia="仿宋_GB2312" w:hAnsi="宋体" w:hint="eastAsia"/>
          <w:sz w:val="28"/>
          <w:szCs w:val="28"/>
        </w:rPr>
        <w:t>具有中华人民共和国国籍（包括港澳台），享有公民的政治权利；</w:t>
      </w:r>
    </w:p>
    <w:p w14:paraId="12D8369A" w14:textId="40BA6B69" w:rsidR="00D2364F" w:rsidRPr="00F61775" w:rsidRDefault="007865C0" w:rsidP="009D1F81">
      <w:pPr>
        <w:spacing w:line="540" w:lineRule="exact"/>
        <w:ind w:firstLineChars="200" w:firstLine="560"/>
        <w:jc w:val="left"/>
        <w:rPr>
          <w:rFonts w:ascii="仿宋_GB2312" w:eastAsia="仿宋_GB2312" w:hAnsi="宋体"/>
          <w:sz w:val="28"/>
          <w:szCs w:val="28"/>
        </w:rPr>
      </w:pPr>
      <w:r w:rsidRPr="00F61775">
        <w:rPr>
          <w:rFonts w:ascii="仿宋_GB2312" w:eastAsia="仿宋_GB2312" w:hAnsi="宋体"/>
          <w:sz w:val="28"/>
          <w:szCs w:val="28"/>
        </w:rPr>
        <w:t>2.</w:t>
      </w:r>
      <w:r w:rsidR="00D2364F" w:rsidRPr="00F61775">
        <w:rPr>
          <w:rFonts w:ascii="仿宋_GB2312" w:eastAsia="仿宋_GB2312" w:hAnsi="宋体" w:hint="eastAsia"/>
          <w:sz w:val="28"/>
          <w:szCs w:val="28"/>
        </w:rPr>
        <w:t>自愿参加住院医师规范化培训工作，</w:t>
      </w:r>
      <w:r w:rsidR="00097E64" w:rsidRPr="00F61775">
        <w:rPr>
          <w:rFonts w:ascii="仿宋_GB2312" w:eastAsia="仿宋_GB2312" w:hAnsi="宋体" w:hint="eastAsia"/>
          <w:sz w:val="28"/>
          <w:szCs w:val="28"/>
        </w:rPr>
        <w:t>具有正常履行培训岗位职责的身体条件，能</w:t>
      </w:r>
      <w:r w:rsidR="00D2364F" w:rsidRPr="00F61775">
        <w:rPr>
          <w:rFonts w:ascii="仿宋_GB2312" w:eastAsia="仿宋_GB2312" w:hAnsi="宋体" w:hint="eastAsia"/>
          <w:sz w:val="28"/>
          <w:szCs w:val="28"/>
        </w:rPr>
        <w:t>遵守医院有关培训管理制度，按要求完成各项培训任务</w:t>
      </w:r>
      <w:r w:rsidR="00097E64" w:rsidRPr="00F61775">
        <w:rPr>
          <w:rFonts w:ascii="仿宋_GB2312" w:eastAsia="仿宋_GB2312" w:hAnsi="宋体" w:hint="eastAsia"/>
          <w:sz w:val="28"/>
          <w:szCs w:val="28"/>
        </w:rPr>
        <w:t>；具有团队合作精神，协调及组织能力强，学习努力，性格开朗，适应集体生活；</w:t>
      </w:r>
    </w:p>
    <w:p w14:paraId="7452BD1D" w14:textId="4F85D11F" w:rsidR="00AD7E3E" w:rsidRPr="00F61775" w:rsidRDefault="004257CA" w:rsidP="009D1F81">
      <w:pPr>
        <w:spacing w:line="540" w:lineRule="exact"/>
        <w:ind w:firstLineChars="200" w:firstLine="560"/>
        <w:jc w:val="left"/>
        <w:rPr>
          <w:rFonts w:ascii="仿宋_GB2312" w:eastAsia="仿宋_GB2312" w:hAnsi="宋体"/>
          <w:sz w:val="28"/>
          <w:szCs w:val="28"/>
        </w:rPr>
      </w:pPr>
      <w:r w:rsidRPr="00F61775">
        <w:rPr>
          <w:rFonts w:ascii="仿宋_GB2312" w:eastAsia="仿宋_GB2312" w:hAnsi="宋体" w:hint="eastAsia"/>
          <w:sz w:val="28"/>
          <w:szCs w:val="28"/>
        </w:rPr>
        <w:t>3</w:t>
      </w:r>
      <w:r w:rsidRPr="00F61775">
        <w:rPr>
          <w:rFonts w:ascii="仿宋_GB2312" w:eastAsia="仿宋_GB2312" w:hAnsi="宋体"/>
          <w:sz w:val="28"/>
          <w:szCs w:val="28"/>
        </w:rPr>
        <w:t>.</w:t>
      </w:r>
      <w:r w:rsidR="00AD7E3E" w:rsidRPr="00F61775">
        <w:rPr>
          <w:rFonts w:ascii="仿宋_GB2312" w:eastAsia="仿宋_GB2312" w:hAnsi="宋体" w:hint="eastAsia"/>
          <w:sz w:val="28"/>
          <w:szCs w:val="28"/>
        </w:rPr>
        <w:t>符合</w:t>
      </w:r>
      <w:r w:rsidR="00745794" w:rsidRPr="00F61775">
        <w:rPr>
          <w:rFonts w:ascii="仿宋_GB2312" w:eastAsia="仿宋_GB2312" w:hAnsi="宋体" w:hint="eastAsia"/>
          <w:sz w:val="28"/>
          <w:szCs w:val="28"/>
        </w:rPr>
        <w:t>口腔类别执业</w:t>
      </w:r>
      <w:r w:rsidR="00AD7E3E" w:rsidRPr="00F61775">
        <w:rPr>
          <w:rFonts w:ascii="仿宋_GB2312" w:eastAsia="仿宋_GB2312" w:hAnsi="宋体" w:hint="eastAsia"/>
          <w:sz w:val="28"/>
          <w:szCs w:val="28"/>
        </w:rPr>
        <w:t>医师资格考试报考条件；</w:t>
      </w:r>
    </w:p>
    <w:p w14:paraId="135E6AC1" w14:textId="2FA1CB78" w:rsidR="00057C43" w:rsidRPr="00F61775" w:rsidRDefault="004257CA" w:rsidP="00D7099B">
      <w:pPr>
        <w:spacing w:line="540" w:lineRule="exact"/>
        <w:ind w:firstLineChars="200" w:firstLine="560"/>
        <w:jc w:val="left"/>
        <w:rPr>
          <w:rFonts w:ascii="仿宋_GB2312" w:eastAsia="仿宋_GB2312" w:hAnsi="宋体"/>
          <w:sz w:val="28"/>
          <w:szCs w:val="28"/>
        </w:rPr>
      </w:pPr>
      <w:r w:rsidRPr="00F61775">
        <w:rPr>
          <w:rFonts w:ascii="仿宋_GB2312" w:eastAsia="仿宋_GB2312" w:hAnsi="宋体" w:hint="eastAsia"/>
          <w:sz w:val="28"/>
          <w:szCs w:val="28"/>
        </w:rPr>
        <w:t>4</w:t>
      </w:r>
      <w:r w:rsidRPr="00F61775">
        <w:rPr>
          <w:rFonts w:ascii="仿宋_GB2312" w:eastAsia="仿宋_GB2312" w:hAnsi="宋体"/>
          <w:sz w:val="28"/>
          <w:szCs w:val="28"/>
        </w:rPr>
        <w:t>.</w:t>
      </w:r>
      <w:r w:rsidR="00B935C6" w:rsidRPr="00F61775">
        <w:rPr>
          <w:rFonts w:ascii="仿宋_GB2312" w:eastAsia="仿宋_GB2312" w:hAnsi="宋体" w:hint="eastAsia"/>
          <w:sz w:val="28"/>
          <w:szCs w:val="28"/>
        </w:rPr>
        <w:t>招收对象包括以下三种类型：</w:t>
      </w:r>
    </w:p>
    <w:p w14:paraId="5FF0C1B6" w14:textId="2BD896C1" w:rsidR="004F10AB" w:rsidRPr="00F61775" w:rsidRDefault="00057C43" w:rsidP="00D7099B">
      <w:pPr>
        <w:spacing w:line="540" w:lineRule="exact"/>
        <w:ind w:firstLineChars="200" w:firstLine="560"/>
        <w:jc w:val="left"/>
        <w:rPr>
          <w:rFonts w:ascii="仿宋_GB2312" w:eastAsia="仿宋_GB2312" w:hAnsi="宋体"/>
          <w:sz w:val="28"/>
          <w:szCs w:val="28"/>
        </w:rPr>
      </w:pPr>
      <w:r w:rsidRPr="00F61775">
        <w:rPr>
          <w:rFonts w:ascii="仿宋_GB2312" w:eastAsia="仿宋_GB2312" w:hAnsi="宋体" w:hint="eastAsia"/>
          <w:sz w:val="28"/>
          <w:szCs w:val="28"/>
        </w:rPr>
        <w:t>（1）社会人：</w:t>
      </w:r>
      <w:r w:rsidR="005469D1" w:rsidRPr="00F61775">
        <w:rPr>
          <w:rFonts w:ascii="仿宋_GB2312" w:eastAsia="仿宋_GB2312" w:hAnsi="宋体" w:hint="eastAsia"/>
          <w:sz w:val="28"/>
          <w:szCs w:val="28"/>
        </w:rPr>
        <w:t>面向全国医科院校招收社会人身份、</w:t>
      </w:r>
      <w:r w:rsidR="00073174" w:rsidRPr="00F61775">
        <w:rPr>
          <w:rFonts w:ascii="仿宋_GB2312" w:eastAsia="仿宋_GB2312" w:hAnsi="宋体" w:hint="eastAsia"/>
          <w:sz w:val="28"/>
          <w:szCs w:val="28"/>
        </w:rPr>
        <w:t>具有高等医学院（校）全日制口腔医学专业本科及以上学历</w:t>
      </w:r>
      <w:r w:rsidR="005469D1" w:rsidRPr="00F61775">
        <w:rPr>
          <w:rFonts w:ascii="仿宋_GB2312" w:eastAsia="仿宋_GB2312" w:hAnsi="宋体" w:hint="eastAsia"/>
          <w:sz w:val="28"/>
          <w:szCs w:val="28"/>
        </w:rPr>
        <w:t>、</w:t>
      </w:r>
      <w:r w:rsidR="00073174" w:rsidRPr="00F61775">
        <w:rPr>
          <w:rFonts w:ascii="仿宋_GB2312" w:eastAsia="仿宋_GB2312" w:hAnsi="宋体" w:hint="eastAsia"/>
          <w:sz w:val="28"/>
          <w:szCs w:val="28"/>
        </w:rPr>
        <w:t>拟从事口腔医疗工作的</w:t>
      </w:r>
      <w:r w:rsidR="005469D1" w:rsidRPr="00F61775">
        <w:rPr>
          <w:rFonts w:ascii="仿宋_GB2312" w:eastAsia="仿宋_GB2312" w:hAnsi="宋体" w:hint="eastAsia"/>
          <w:sz w:val="28"/>
          <w:szCs w:val="28"/>
        </w:rPr>
        <w:t>应届或往届</w:t>
      </w:r>
      <w:r w:rsidR="007B3B21" w:rsidRPr="00F61775">
        <w:rPr>
          <w:rFonts w:ascii="仿宋_GB2312" w:eastAsia="仿宋_GB2312" w:hAnsi="宋体" w:hint="eastAsia"/>
          <w:sz w:val="28"/>
          <w:szCs w:val="28"/>
        </w:rPr>
        <w:t>毕业生</w:t>
      </w:r>
      <w:r w:rsidR="004F10AB" w:rsidRPr="00F61775">
        <w:rPr>
          <w:rFonts w:ascii="仿宋_GB2312" w:eastAsia="仿宋_GB2312" w:hAnsi="宋体" w:hint="eastAsia"/>
          <w:sz w:val="28"/>
          <w:szCs w:val="28"/>
        </w:rPr>
        <w:t>；</w:t>
      </w:r>
    </w:p>
    <w:p w14:paraId="434C97C3" w14:textId="783B485D" w:rsidR="00D2364F" w:rsidRPr="00F61775" w:rsidRDefault="00057C43" w:rsidP="005F1C55">
      <w:pPr>
        <w:spacing w:line="540" w:lineRule="exact"/>
        <w:ind w:firstLineChars="200" w:firstLine="560"/>
        <w:jc w:val="left"/>
        <w:rPr>
          <w:rFonts w:ascii="仿宋_GB2312" w:eastAsia="仿宋_GB2312" w:hAnsi="宋体"/>
          <w:sz w:val="28"/>
          <w:szCs w:val="28"/>
        </w:rPr>
      </w:pPr>
      <w:r w:rsidRPr="00F61775">
        <w:rPr>
          <w:rFonts w:ascii="仿宋_GB2312" w:eastAsia="仿宋_GB2312" w:hAnsi="宋体" w:hint="eastAsia"/>
          <w:sz w:val="28"/>
          <w:szCs w:val="28"/>
        </w:rPr>
        <w:t>（2）外单位委托培训学员：</w:t>
      </w:r>
      <w:r w:rsidR="00A7769F" w:rsidRPr="00F61775">
        <w:rPr>
          <w:rFonts w:ascii="仿宋_GB2312" w:eastAsia="仿宋_GB2312" w:hAnsi="宋体" w:hint="eastAsia"/>
          <w:sz w:val="28"/>
          <w:szCs w:val="28"/>
        </w:rPr>
        <w:t>已</w:t>
      </w:r>
      <w:r w:rsidR="00D2364F" w:rsidRPr="00F61775">
        <w:rPr>
          <w:rFonts w:ascii="仿宋_GB2312" w:eastAsia="仿宋_GB2312" w:hAnsi="宋体" w:hint="eastAsia"/>
          <w:sz w:val="28"/>
          <w:szCs w:val="28"/>
        </w:rPr>
        <w:t>有工作单位的人员须经工作单位选送，以“委托</w:t>
      </w:r>
      <w:r w:rsidRPr="00F61775">
        <w:rPr>
          <w:rFonts w:ascii="仿宋_GB2312" w:eastAsia="仿宋_GB2312" w:hAnsi="宋体" w:hint="eastAsia"/>
          <w:sz w:val="28"/>
          <w:szCs w:val="28"/>
        </w:rPr>
        <w:t>培训</w:t>
      </w:r>
      <w:r w:rsidR="00D2364F" w:rsidRPr="00F61775">
        <w:rPr>
          <w:rFonts w:ascii="仿宋_GB2312" w:eastAsia="仿宋_GB2312" w:hAnsi="宋体" w:hint="eastAsia"/>
          <w:sz w:val="28"/>
          <w:szCs w:val="28"/>
        </w:rPr>
        <w:t>学员”身份报考，不接受个人以</w:t>
      </w:r>
      <w:r w:rsidR="00D714DC" w:rsidRPr="00F61775">
        <w:rPr>
          <w:rFonts w:ascii="仿宋_GB2312" w:eastAsia="仿宋_GB2312" w:hAnsi="宋体" w:hint="eastAsia"/>
          <w:sz w:val="28"/>
          <w:szCs w:val="28"/>
        </w:rPr>
        <w:t>此</w:t>
      </w:r>
      <w:r w:rsidR="00D2364F" w:rsidRPr="00F61775">
        <w:rPr>
          <w:rFonts w:ascii="仿宋_GB2312" w:eastAsia="仿宋_GB2312" w:hAnsi="宋体" w:hint="eastAsia"/>
          <w:sz w:val="28"/>
          <w:szCs w:val="28"/>
        </w:rPr>
        <w:t>身份报考。此类人员</w:t>
      </w:r>
      <w:r w:rsidR="00C05633" w:rsidRPr="00F61775">
        <w:rPr>
          <w:rFonts w:ascii="仿宋_GB2312" w:eastAsia="仿宋_GB2312" w:hAnsi="宋体" w:hint="eastAsia"/>
          <w:sz w:val="28"/>
          <w:szCs w:val="28"/>
        </w:rPr>
        <w:t>必须</w:t>
      </w:r>
      <w:r w:rsidR="00D2364F" w:rsidRPr="00F61775">
        <w:rPr>
          <w:rFonts w:ascii="仿宋_GB2312" w:eastAsia="仿宋_GB2312" w:hAnsi="宋体" w:hint="eastAsia"/>
          <w:sz w:val="28"/>
          <w:szCs w:val="28"/>
        </w:rPr>
        <w:t>已取得</w:t>
      </w:r>
      <w:r w:rsidR="00A7769F" w:rsidRPr="00F61775">
        <w:rPr>
          <w:rFonts w:ascii="仿宋_GB2312" w:eastAsia="仿宋_GB2312" w:hAnsi="宋体" w:hint="eastAsia"/>
          <w:sz w:val="28"/>
          <w:szCs w:val="28"/>
        </w:rPr>
        <w:t>口腔</w:t>
      </w:r>
      <w:r w:rsidR="00D2364F" w:rsidRPr="00F61775">
        <w:rPr>
          <w:rFonts w:ascii="仿宋_GB2312" w:eastAsia="仿宋_GB2312" w:hAnsi="宋体" w:hint="eastAsia"/>
          <w:sz w:val="28"/>
          <w:szCs w:val="28"/>
        </w:rPr>
        <w:t>执业医师资格证书，</w:t>
      </w:r>
      <w:r w:rsidR="00F42F3B" w:rsidRPr="00F61775">
        <w:rPr>
          <w:rFonts w:ascii="仿宋_GB2312" w:eastAsia="仿宋_GB2312" w:hAnsi="宋体" w:hint="eastAsia"/>
          <w:sz w:val="28"/>
          <w:szCs w:val="28"/>
        </w:rPr>
        <w:t>符合我院各专业招收最低学历要求，</w:t>
      </w:r>
      <w:r w:rsidR="00D2364F" w:rsidRPr="00F61775">
        <w:rPr>
          <w:rFonts w:ascii="仿宋_GB2312" w:eastAsia="仿宋_GB2312" w:hAnsi="宋体" w:hint="eastAsia"/>
          <w:sz w:val="28"/>
          <w:szCs w:val="28"/>
        </w:rPr>
        <w:t>并统一参加</w:t>
      </w:r>
      <w:proofErr w:type="gramStart"/>
      <w:r w:rsidR="00D2364F" w:rsidRPr="00F61775">
        <w:rPr>
          <w:rFonts w:ascii="仿宋_GB2312" w:eastAsia="仿宋_GB2312" w:hAnsi="宋体" w:hint="eastAsia"/>
          <w:sz w:val="28"/>
          <w:szCs w:val="28"/>
        </w:rPr>
        <w:t>我院住培招录</w:t>
      </w:r>
      <w:proofErr w:type="gramEnd"/>
      <w:r w:rsidR="00D2364F" w:rsidRPr="00F61775">
        <w:rPr>
          <w:rFonts w:ascii="仿宋_GB2312" w:eastAsia="仿宋_GB2312" w:hAnsi="宋体" w:hint="eastAsia"/>
          <w:sz w:val="28"/>
          <w:szCs w:val="28"/>
        </w:rPr>
        <w:t>考试，择优录取。</w:t>
      </w:r>
    </w:p>
    <w:p w14:paraId="15541B96" w14:textId="57376129" w:rsidR="00B935C6" w:rsidRPr="00F61775" w:rsidRDefault="00B935C6" w:rsidP="005F1C55">
      <w:pPr>
        <w:spacing w:line="540" w:lineRule="exact"/>
        <w:ind w:firstLineChars="200" w:firstLine="560"/>
        <w:jc w:val="left"/>
        <w:rPr>
          <w:rFonts w:ascii="仿宋_GB2312" w:eastAsia="仿宋_GB2312" w:hAnsi="宋体"/>
          <w:sz w:val="28"/>
          <w:szCs w:val="28"/>
        </w:rPr>
      </w:pPr>
      <w:r w:rsidRPr="00F61775">
        <w:rPr>
          <w:rFonts w:ascii="仿宋_GB2312" w:eastAsia="仿宋_GB2312" w:hAnsi="宋体" w:hint="eastAsia"/>
          <w:sz w:val="28"/>
          <w:szCs w:val="28"/>
        </w:rPr>
        <w:t>（3）本院单位人：本单</w:t>
      </w:r>
      <w:proofErr w:type="gramStart"/>
      <w:r w:rsidRPr="00F61775">
        <w:rPr>
          <w:rFonts w:ascii="仿宋_GB2312" w:eastAsia="仿宋_GB2312" w:hAnsi="宋体" w:hint="eastAsia"/>
          <w:sz w:val="28"/>
          <w:szCs w:val="28"/>
        </w:rPr>
        <w:t>位拟</w:t>
      </w:r>
      <w:proofErr w:type="gramEnd"/>
      <w:r w:rsidRPr="00F61775">
        <w:rPr>
          <w:rFonts w:ascii="仿宋_GB2312" w:eastAsia="仿宋_GB2312" w:hAnsi="宋体" w:hint="eastAsia"/>
          <w:sz w:val="28"/>
          <w:szCs w:val="28"/>
        </w:rPr>
        <w:t>参培员工，须经科室同意并报人事科审批，由人事科统一</w:t>
      </w:r>
      <w:proofErr w:type="gramStart"/>
      <w:r w:rsidRPr="00F61775">
        <w:rPr>
          <w:rFonts w:ascii="仿宋_GB2312" w:eastAsia="仿宋_GB2312" w:hAnsi="宋体" w:hint="eastAsia"/>
          <w:sz w:val="28"/>
          <w:szCs w:val="28"/>
        </w:rPr>
        <w:t>联系住培办</w:t>
      </w:r>
      <w:proofErr w:type="gramEnd"/>
      <w:r w:rsidRPr="00F61775">
        <w:rPr>
          <w:rFonts w:ascii="仿宋_GB2312" w:eastAsia="仿宋_GB2312" w:hAnsi="宋体" w:hint="eastAsia"/>
          <w:sz w:val="28"/>
          <w:szCs w:val="28"/>
        </w:rPr>
        <w:t>。</w:t>
      </w:r>
    </w:p>
    <w:p w14:paraId="561095BD" w14:textId="45C62E27" w:rsidR="009A3B7E" w:rsidRPr="00F61775" w:rsidRDefault="00F61775" w:rsidP="009D1F81">
      <w:pPr>
        <w:spacing w:line="540" w:lineRule="exact"/>
        <w:ind w:firstLineChars="200" w:firstLine="560"/>
        <w:rPr>
          <w:rFonts w:ascii="仿宋_GB2312" w:eastAsia="仿宋_GB2312" w:hAnsi="宋体"/>
          <w:sz w:val="28"/>
          <w:szCs w:val="28"/>
        </w:rPr>
      </w:pPr>
      <w:r w:rsidRPr="00F61775">
        <w:rPr>
          <w:rFonts w:ascii="仿宋_GB2312" w:eastAsia="仿宋_GB2312" w:hAnsi="宋体"/>
          <w:sz w:val="28"/>
          <w:szCs w:val="28"/>
        </w:rPr>
        <w:t>5</w:t>
      </w:r>
      <w:r w:rsidR="004257CA" w:rsidRPr="00F61775">
        <w:rPr>
          <w:rFonts w:ascii="仿宋_GB2312" w:eastAsia="仿宋_GB2312" w:hAnsi="宋体"/>
          <w:sz w:val="28"/>
          <w:szCs w:val="28"/>
        </w:rPr>
        <w:t>.</w:t>
      </w:r>
      <w:r w:rsidR="00A61121" w:rsidRPr="00F61775">
        <w:rPr>
          <w:rFonts w:ascii="仿宋_GB2312" w:eastAsia="仿宋_GB2312" w:hAnsi="宋体" w:hint="eastAsia"/>
          <w:sz w:val="28"/>
          <w:szCs w:val="28"/>
        </w:rPr>
        <w:t>医院</w:t>
      </w:r>
      <w:r w:rsidR="00C36B1E" w:rsidRPr="00F61775">
        <w:rPr>
          <w:rFonts w:ascii="仿宋_GB2312" w:eastAsia="仿宋_GB2312" w:hAnsi="宋体" w:hint="eastAsia"/>
          <w:sz w:val="28"/>
          <w:szCs w:val="28"/>
        </w:rPr>
        <w:t>结合</w:t>
      </w:r>
      <w:r w:rsidR="00A61121" w:rsidRPr="00F61775">
        <w:rPr>
          <w:rFonts w:ascii="仿宋_GB2312" w:eastAsia="仿宋_GB2312" w:hAnsi="宋体" w:hint="eastAsia"/>
          <w:sz w:val="28"/>
          <w:szCs w:val="28"/>
        </w:rPr>
        <w:t>各专业</w:t>
      </w:r>
      <w:r w:rsidR="00C36B1E" w:rsidRPr="00F61775">
        <w:rPr>
          <w:rFonts w:ascii="仿宋_GB2312" w:eastAsia="仿宋_GB2312" w:hAnsi="宋体" w:hint="eastAsia"/>
          <w:sz w:val="28"/>
          <w:szCs w:val="28"/>
        </w:rPr>
        <w:t>计划</w:t>
      </w:r>
      <w:r w:rsidR="00A61121" w:rsidRPr="00F61775">
        <w:rPr>
          <w:rFonts w:ascii="仿宋_GB2312" w:eastAsia="仿宋_GB2312" w:hAnsi="宋体" w:hint="eastAsia"/>
          <w:sz w:val="28"/>
          <w:szCs w:val="28"/>
        </w:rPr>
        <w:t>招收数</w:t>
      </w:r>
      <w:r w:rsidR="00C36B1E" w:rsidRPr="00F61775">
        <w:rPr>
          <w:rFonts w:ascii="仿宋_GB2312" w:eastAsia="仿宋_GB2312" w:hAnsi="宋体" w:hint="eastAsia"/>
          <w:sz w:val="28"/>
          <w:szCs w:val="28"/>
        </w:rPr>
        <w:t>和实际有效报名人数</w:t>
      </w:r>
      <w:r w:rsidR="00A61121" w:rsidRPr="00F61775">
        <w:rPr>
          <w:rFonts w:ascii="仿宋_GB2312" w:eastAsia="仿宋_GB2312" w:hAnsi="宋体" w:hint="eastAsia"/>
          <w:sz w:val="28"/>
          <w:szCs w:val="28"/>
        </w:rPr>
        <w:t>，按不超过1:</w:t>
      </w:r>
      <w:r w:rsidR="00A61121" w:rsidRPr="00F61775">
        <w:rPr>
          <w:rFonts w:ascii="仿宋_GB2312" w:eastAsia="仿宋_GB2312" w:hAnsi="宋体"/>
          <w:sz w:val="28"/>
          <w:szCs w:val="28"/>
        </w:rPr>
        <w:t>3</w:t>
      </w:r>
      <w:r w:rsidR="00A61121" w:rsidRPr="00F61775">
        <w:rPr>
          <w:rFonts w:ascii="仿宋_GB2312" w:eastAsia="仿宋_GB2312" w:hAnsi="宋体" w:hint="eastAsia"/>
          <w:sz w:val="28"/>
          <w:szCs w:val="28"/>
        </w:rPr>
        <w:t>的比例</w:t>
      </w:r>
      <w:r w:rsidR="004D57A5" w:rsidRPr="00F61775">
        <w:rPr>
          <w:rFonts w:ascii="仿宋_GB2312" w:eastAsia="仿宋_GB2312" w:hAnsi="宋体" w:hint="eastAsia"/>
          <w:sz w:val="28"/>
          <w:szCs w:val="28"/>
        </w:rPr>
        <w:t>筛选可参加招录考试的</w:t>
      </w:r>
      <w:r w:rsidR="00C36B1E" w:rsidRPr="00F61775">
        <w:rPr>
          <w:rFonts w:ascii="仿宋_GB2312" w:eastAsia="仿宋_GB2312" w:hAnsi="宋体" w:hint="eastAsia"/>
          <w:sz w:val="28"/>
          <w:szCs w:val="28"/>
        </w:rPr>
        <w:t>入围学员</w:t>
      </w:r>
      <w:r w:rsidR="004D57A5" w:rsidRPr="00F61775">
        <w:rPr>
          <w:rFonts w:ascii="仿宋_GB2312" w:eastAsia="仿宋_GB2312" w:hAnsi="宋体" w:hint="eastAsia"/>
          <w:sz w:val="28"/>
          <w:szCs w:val="28"/>
        </w:rPr>
        <w:t>。</w:t>
      </w:r>
      <w:r w:rsidR="009A3B7E" w:rsidRPr="00F61775">
        <w:rPr>
          <w:rFonts w:ascii="仿宋_GB2312" w:eastAsia="仿宋_GB2312" w:hAnsi="宋体" w:hint="eastAsia"/>
          <w:sz w:val="28"/>
          <w:szCs w:val="28"/>
        </w:rPr>
        <w:t>高学历者、毕业高校排名靠前者、获得执业医师资格者、大学英语六级证书获得者，同等条件下优先考虑。</w:t>
      </w:r>
    </w:p>
    <w:p w14:paraId="595263FD" w14:textId="5EE56981" w:rsidR="002611DF" w:rsidRPr="00F61775" w:rsidRDefault="00F61775" w:rsidP="009D1F81">
      <w:pPr>
        <w:spacing w:line="540" w:lineRule="exact"/>
        <w:ind w:firstLineChars="200" w:firstLine="560"/>
        <w:rPr>
          <w:rFonts w:ascii="仿宋_GB2312" w:eastAsia="仿宋_GB2312" w:hAnsi="宋体"/>
          <w:sz w:val="28"/>
          <w:szCs w:val="28"/>
        </w:rPr>
      </w:pPr>
      <w:r w:rsidRPr="00F61775">
        <w:rPr>
          <w:rFonts w:ascii="仿宋_GB2312" w:eastAsia="仿宋_GB2312" w:hAnsi="宋体"/>
          <w:sz w:val="28"/>
          <w:szCs w:val="28"/>
        </w:rPr>
        <w:t>6</w:t>
      </w:r>
      <w:r w:rsidR="004257CA" w:rsidRPr="00F61775">
        <w:rPr>
          <w:rFonts w:ascii="仿宋_GB2312" w:eastAsia="仿宋_GB2312" w:hAnsi="宋体"/>
          <w:sz w:val="28"/>
          <w:szCs w:val="28"/>
        </w:rPr>
        <w:t>.</w:t>
      </w:r>
      <w:r w:rsidR="002611DF" w:rsidRPr="00F61775">
        <w:rPr>
          <w:rFonts w:ascii="仿宋_GB2312" w:eastAsia="仿宋_GB2312" w:hAnsi="宋体" w:hint="eastAsia"/>
          <w:sz w:val="28"/>
          <w:szCs w:val="28"/>
        </w:rPr>
        <w:t>有下列情况之一者，不予招录：属定向生的；未纳入国民教育系列招生计划的军队院校毕业生；成人高等教育学历毕业生；现役军人；法律法规规定的其它情形。</w:t>
      </w:r>
      <w:bookmarkEnd w:id="1"/>
    </w:p>
    <w:p w14:paraId="6B304AE6" w14:textId="77777777" w:rsidR="00E662BC" w:rsidRPr="00F61775" w:rsidRDefault="00E662BC" w:rsidP="009D1F81">
      <w:pPr>
        <w:spacing w:line="540" w:lineRule="exact"/>
        <w:ind w:firstLineChars="200" w:firstLine="560"/>
        <w:rPr>
          <w:rFonts w:ascii="仿宋_GB2312" w:eastAsia="仿宋_GB2312" w:hAnsi="宋体"/>
          <w:sz w:val="28"/>
          <w:szCs w:val="28"/>
        </w:rPr>
      </w:pPr>
    </w:p>
    <w:tbl>
      <w:tblPr>
        <w:tblpPr w:leftFromText="180" w:rightFromText="180" w:vertAnchor="text" w:horzAnchor="page" w:tblpXSpec="center" w:tblpY="766"/>
        <w:tblOverlap w:val="never"/>
        <w:tblW w:w="9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459"/>
        <w:gridCol w:w="2361"/>
        <w:gridCol w:w="2361"/>
      </w:tblGrid>
      <w:tr w:rsidR="00F61775" w:rsidRPr="00F61775" w14:paraId="33A601F6" w14:textId="0BA37CA8" w:rsidTr="001E0166">
        <w:trPr>
          <w:cantSplit/>
          <w:trHeight w:hRule="exact" w:val="888"/>
          <w:tblHeader/>
        </w:trPr>
        <w:tc>
          <w:tcPr>
            <w:tcW w:w="2263" w:type="dxa"/>
            <w:noWrap/>
            <w:vAlign w:val="center"/>
          </w:tcPr>
          <w:p w14:paraId="04B96A73" w14:textId="77777777" w:rsidR="001E0166" w:rsidRPr="00F61775" w:rsidRDefault="001E0166" w:rsidP="001E0166">
            <w:pPr>
              <w:jc w:val="center"/>
              <w:rPr>
                <w:rFonts w:asciiTheme="minorEastAsia" w:eastAsiaTheme="minorEastAsia" w:hAnsiTheme="minorEastAsia" w:cstheme="minorEastAsia"/>
                <w:b/>
                <w:bCs/>
                <w:sz w:val="24"/>
              </w:rPr>
            </w:pPr>
            <w:bookmarkStart w:id="2" w:name="_Hlk68788007"/>
            <w:r w:rsidRPr="00F61775">
              <w:rPr>
                <w:rFonts w:asciiTheme="minorEastAsia" w:eastAsiaTheme="minorEastAsia" w:hAnsiTheme="minorEastAsia" w:cstheme="minorEastAsia" w:hint="eastAsia"/>
                <w:b/>
                <w:bCs/>
                <w:sz w:val="24"/>
              </w:rPr>
              <w:lastRenderedPageBreak/>
              <w:t>专业代码</w:t>
            </w:r>
          </w:p>
        </w:tc>
        <w:tc>
          <w:tcPr>
            <w:tcW w:w="2459" w:type="dxa"/>
            <w:noWrap/>
            <w:vAlign w:val="center"/>
          </w:tcPr>
          <w:p w14:paraId="58356E54" w14:textId="77777777" w:rsidR="001E0166" w:rsidRPr="00F61775" w:rsidRDefault="001E0166" w:rsidP="001E0166">
            <w:pPr>
              <w:jc w:val="center"/>
              <w:rPr>
                <w:rFonts w:asciiTheme="minorEastAsia" w:eastAsiaTheme="minorEastAsia" w:hAnsiTheme="minorEastAsia" w:cstheme="minorEastAsia"/>
                <w:b/>
                <w:bCs/>
                <w:sz w:val="24"/>
              </w:rPr>
            </w:pPr>
            <w:r w:rsidRPr="00F61775">
              <w:rPr>
                <w:rFonts w:asciiTheme="minorEastAsia" w:eastAsiaTheme="minorEastAsia" w:hAnsiTheme="minorEastAsia" w:cstheme="minorEastAsia" w:hint="eastAsia"/>
                <w:b/>
                <w:bCs/>
                <w:sz w:val="24"/>
              </w:rPr>
              <w:t>培训专业</w:t>
            </w:r>
          </w:p>
        </w:tc>
        <w:tc>
          <w:tcPr>
            <w:tcW w:w="2361" w:type="dxa"/>
            <w:vAlign w:val="center"/>
          </w:tcPr>
          <w:p w14:paraId="14D68155" w14:textId="77777777" w:rsidR="001E0166" w:rsidRPr="00F61775" w:rsidRDefault="001E0166" w:rsidP="001E0166">
            <w:pPr>
              <w:jc w:val="center"/>
              <w:rPr>
                <w:rFonts w:asciiTheme="minorEastAsia" w:eastAsiaTheme="minorEastAsia" w:hAnsiTheme="minorEastAsia" w:cstheme="minorEastAsia"/>
                <w:b/>
                <w:bCs/>
                <w:sz w:val="24"/>
              </w:rPr>
            </w:pPr>
            <w:r w:rsidRPr="00F61775">
              <w:rPr>
                <w:rFonts w:asciiTheme="minorEastAsia" w:eastAsiaTheme="minorEastAsia" w:hAnsiTheme="minorEastAsia" w:cstheme="minorEastAsia" w:hint="eastAsia"/>
                <w:b/>
                <w:bCs/>
                <w:sz w:val="24"/>
                <w:shd w:val="clear" w:color="auto" w:fill="FFFFFF"/>
              </w:rPr>
              <w:t>最低学历要求</w:t>
            </w:r>
          </w:p>
        </w:tc>
        <w:tc>
          <w:tcPr>
            <w:tcW w:w="2361" w:type="dxa"/>
            <w:vAlign w:val="center"/>
          </w:tcPr>
          <w:p w14:paraId="5F91C483" w14:textId="17FABFC7" w:rsidR="001E0166" w:rsidRPr="00F61775" w:rsidRDefault="001E0166" w:rsidP="001E0166">
            <w:pPr>
              <w:jc w:val="center"/>
              <w:rPr>
                <w:rFonts w:asciiTheme="minorEastAsia" w:eastAsiaTheme="minorEastAsia" w:hAnsiTheme="minorEastAsia" w:cstheme="minorEastAsia"/>
                <w:b/>
                <w:bCs/>
                <w:sz w:val="24"/>
                <w:shd w:val="clear" w:color="auto" w:fill="FFFFFF"/>
              </w:rPr>
            </w:pPr>
            <w:r w:rsidRPr="00F61775">
              <w:rPr>
                <w:rFonts w:asciiTheme="minorEastAsia" w:eastAsiaTheme="minorEastAsia" w:hAnsiTheme="minorEastAsia" w:cstheme="minorEastAsia" w:hint="eastAsia"/>
                <w:b/>
                <w:bCs/>
                <w:sz w:val="24"/>
                <w:shd w:val="clear" w:color="auto" w:fill="FFFFFF"/>
              </w:rPr>
              <w:t>计划招收人数</w:t>
            </w:r>
          </w:p>
        </w:tc>
      </w:tr>
      <w:tr w:rsidR="00F61775" w:rsidRPr="00F61775" w14:paraId="0B1A4C7D" w14:textId="71898335" w:rsidTr="001E0166">
        <w:trPr>
          <w:cantSplit/>
          <w:trHeight w:val="525"/>
          <w:tblHeader/>
        </w:trPr>
        <w:tc>
          <w:tcPr>
            <w:tcW w:w="2263" w:type="dxa"/>
            <w:noWrap/>
            <w:vAlign w:val="center"/>
          </w:tcPr>
          <w:p w14:paraId="02A61C61" w14:textId="77777777" w:rsidR="001E0166" w:rsidRPr="00F61775" w:rsidRDefault="001E0166" w:rsidP="001E0166">
            <w:pPr>
              <w:jc w:val="center"/>
              <w:rPr>
                <w:rFonts w:asciiTheme="minorEastAsia" w:eastAsiaTheme="minorEastAsia" w:hAnsiTheme="minorEastAsia" w:cstheme="minorEastAsia"/>
                <w:sz w:val="24"/>
              </w:rPr>
            </w:pPr>
            <w:r w:rsidRPr="00F61775">
              <w:rPr>
                <w:rFonts w:asciiTheme="minorEastAsia" w:eastAsiaTheme="minorEastAsia" w:hAnsiTheme="minorEastAsia" w:cstheme="minorEastAsia" w:hint="eastAsia"/>
                <w:sz w:val="24"/>
              </w:rPr>
              <w:t>2800</w:t>
            </w:r>
          </w:p>
        </w:tc>
        <w:tc>
          <w:tcPr>
            <w:tcW w:w="2459" w:type="dxa"/>
            <w:noWrap/>
            <w:vAlign w:val="center"/>
          </w:tcPr>
          <w:p w14:paraId="399B58D4" w14:textId="77777777" w:rsidR="001E0166" w:rsidRPr="00F61775" w:rsidRDefault="001E0166" w:rsidP="001E0166">
            <w:pPr>
              <w:jc w:val="center"/>
              <w:rPr>
                <w:rFonts w:asciiTheme="minorEastAsia" w:eastAsiaTheme="minorEastAsia" w:hAnsiTheme="minorEastAsia" w:cstheme="minorEastAsia"/>
                <w:sz w:val="24"/>
              </w:rPr>
            </w:pPr>
            <w:r w:rsidRPr="00F61775">
              <w:rPr>
                <w:rFonts w:asciiTheme="minorEastAsia" w:eastAsiaTheme="minorEastAsia" w:hAnsiTheme="minorEastAsia" w:cstheme="minorEastAsia" w:hint="eastAsia"/>
                <w:sz w:val="24"/>
              </w:rPr>
              <w:t>口腔全科</w:t>
            </w:r>
          </w:p>
        </w:tc>
        <w:tc>
          <w:tcPr>
            <w:tcW w:w="2361" w:type="dxa"/>
            <w:vAlign w:val="center"/>
          </w:tcPr>
          <w:p w14:paraId="17ABA193" w14:textId="77777777" w:rsidR="001E0166" w:rsidRPr="00F61775" w:rsidRDefault="001E0166" w:rsidP="001E0166">
            <w:pPr>
              <w:jc w:val="center"/>
              <w:rPr>
                <w:rFonts w:asciiTheme="minorEastAsia" w:eastAsiaTheme="minorEastAsia" w:hAnsiTheme="minorEastAsia" w:cstheme="minorEastAsia"/>
                <w:sz w:val="24"/>
              </w:rPr>
            </w:pPr>
            <w:r w:rsidRPr="00F61775">
              <w:rPr>
                <w:rFonts w:asciiTheme="minorEastAsia" w:eastAsiaTheme="minorEastAsia" w:hAnsiTheme="minorEastAsia" w:cstheme="minorEastAsia" w:hint="eastAsia"/>
                <w:sz w:val="24"/>
              </w:rPr>
              <w:t>本科</w:t>
            </w:r>
          </w:p>
        </w:tc>
        <w:tc>
          <w:tcPr>
            <w:tcW w:w="2361" w:type="dxa"/>
            <w:vAlign w:val="center"/>
          </w:tcPr>
          <w:p w14:paraId="2B83BE70" w14:textId="7F964C1E" w:rsidR="001E0166" w:rsidRPr="00F61775" w:rsidRDefault="001E0166" w:rsidP="001E0166">
            <w:pPr>
              <w:jc w:val="center"/>
              <w:rPr>
                <w:rFonts w:asciiTheme="minorEastAsia" w:eastAsiaTheme="minorEastAsia" w:hAnsiTheme="minorEastAsia" w:cstheme="minorEastAsia"/>
                <w:sz w:val="24"/>
              </w:rPr>
            </w:pPr>
            <w:r w:rsidRPr="00F61775">
              <w:rPr>
                <w:rFonts w:asciiTheme="minorEastAsia" w:eastAsiaTheme="minorEastAsia" w:hAnsiTheme="minorEastAsia" w:cstheme="minorEastAsia" w:hint="eastAsia"/>
                <w:sz w:val="24"/>
              </w:rPr>
              <w:t>8</w:t>
            </w:r>
          </w:p>
        </w:tc>
      </w:tr>
      <w:tr w:rsidR="00F61775" w:rsidRPr="00F61775" w14:paraId="46B529CB" w14:textId="70F03322" w:rsidTr="001E0166">
        <w:trPr>
          <w:cantSplit/>
          <w:trHeight w:hRule="exact" w:val="462"/>
          <w:tblHeader/>
        </w:trPr>
        <w:tc>
          <w:tcPr>
            <w:tcW w:w="2263" w:type="dxa"/>
            <w:noWrap/>
            <w:vAlign w:val="center"/>
          </w:tcPr>
          <w:p w14:paraId="0AF50F4F" w14:textId="77777777" w:rsidR="001E0166" w:rsidRPr="00F61775" w:rsidRDefault="001E0166" w:rsidP="001E0166">
            <w:pPr>
              <w:jc w:val="center"/>
              <w:rPr>
                <w:rFonts w:asciiTheme="minorEastAsia" w:eastAsiaTheme="minorEastAsia" w:hAnsiTheme="minorEastAsia" w:cstheme="minorEastAsia"/>
                <w:sz w:val="24"/>
              </w:rPr>
            </w:pPr>
            <w:r w:rsidRPr="00F61775">
              <w:rPr>
                <w:rFonts w:asciiTheme="minorEastAsia" w:eastAsiaTheme="minorEastAsia" w:hAnsiTheme="minorEastAsia" w:cstheme="minorEastAsia" w:hint="eastAsia"/>
                <w:sz w:val="24"/>
              </w:rPr>
              <w:t>2900</w:t>
            </w:r>
          </w:p>
        </w:tc>
        <w:tc>
          <w:tcPr>
            <w:tcW w:w="2459" w:type="dxa"/>
            <w:noWrap/>
            <w:vAlign w:val="center"/>
          </w:tcPr>
          <w:p w14:paraId="76591081" w14:textId="77777777" w:rsidR="001E0166" w:rsidRPr="00F61775" w:rsidRDefault="001E0166" w:rsidP="001E0166">
            <w:pPr>
              <w:jc w:val="center"/>
              <w:rPr>
                <w:rFonts w:asciiTheme="minorEastAsia" w:eastAsiaTheme="minorEastAsia" w:hAnsiTheme="minorEastAsia" w:cstheme="minorEastAsia"/>
                <w:sz w:val="24"/>
              </w:rPr>
            </w:pPr>
            <w:r w:rsidRPr="00F61775">
              <w:rPr>
                <w:rFonts w:asciiTheme="minorEastAsia" w:eastAsiaTheme="minorEastAsia" w:hAnsiTheme="minorEastAsia" w:cstheme="minorEastAsia" w:hint="eastAsia"/>
                <w:sz w:val="24"/>
              </w:rPr>
              <w:t>口腔内科</w:t>
            </w:r>
          </w:p>
        </w:tc>
        <w:tc>
          <w:tcPr>
            <w:tcW w:w="2361" w:type="dxa"/>
            <w:vAlign w:val="center"/>
          </w:tcPr>
          <w:p w14:paraId="51DB17A7" w14:textId="77777777" w:rsidR="001E0166" w:rsidRPr="00F61775" w:rsidRDefault="001E0166" w:rsidP="001E0166">
            <w:pPr>
              <w:jc w:val="center"/>
              <w:rPr>
                <w:rFonts w:asciiTheme="minorEastAsia" w:eastAsiaTheme="minorEastAsia" w:hAnsiTheme="minorEastAsia" w:cstheme="minorEastAsia"/>
                <w:sz w:val="24"/>
              </w:rPr>
            </w:pPr>
            <w:r w:rsidRPr="00F61775">
              <w:rPr>
                <w:rFonts w:asciiTheme="minorEastAsia" w:eastAsiaTheme="minorEastAsia" w:hAnsiTheme="minorEastAsia" w:cstheme="minorEastAsia" w:hint="eastAsia"/>
                <w:sz w:val="24"/>
              </w:rPr>
              <w:t>本科</w:t>
            </w:r>
          </w:p>
        </w:tc>
        <w:tc>
          <w:tcPr>
            <w:tcW w:w="2361" w:type="dxa"/>
            <w:vAlign w:val="center"/>
          </w:tcPr>
          <w:p w14:paraId="05D8CC12" w14:textId="04651310" w:rsidR="001E0166" w:rsidRPr="00F61775" w:rsidRDefault="001E0166" w:rsidP="001E0166">
            <w:pPr>
              <w:jc w:val="center"/>
              <w:rPr>
                <w:rFonts w:asciiTheme="minorEastAsia" w:eastAsiaTheme="minorEastAsia" w:hAnsiTheme="minorEastAsia" w:cstheme="minorEastAsia"/>
                <w:sz w:val="24"/>
              </w:rPr>
            </w:pPr>
            <w:r w:rsidRPr="00F61775">
              <w:rPr>
                <w:rFonts w:asciiTheme="minorEastAsia" w:eastAsiaTheme="minorEastAsia" w:hAnsiTheme="minorEastAsia" w:cstheme="minorEastAsia" w:hint="eastAsia"/>
                <w:sz w:val="24"/>
              </w:rPr>
              <w:t>6</w:t>
            </w:r>
          </w:p>
        </w:tc>
      </w:tr>
      <w:tr w:rsidR="00F61775" w:rsidRPr="00F61775" w14:paraId="76E48DB6" w14:textId="2E394B22" w:rsidTr="001E0166">
        <w:trPr>
          <w:cantSplit/>
          <w:trHeight w:hRule="exact" w:val="462"/>
          <w:tblHeader/>
        </w:trPr>
        <w:tc>
          <w:tcPr>
            <w:tcW w:w="2263" w:type="dxa"/>
            <w:noWrap/>
            <w:vAlign w:val="center"/>
          </w:tcPr>
          <w:p w14:paraId="2F1128A3" w14:textId="77777777" w:rsidR="001E0166" w:rsidRPr="00F61775" w:rsidRDefault="001E0166" w:rsidP="001E0166">
            <w:pPr>
              <w:jc w:val="center"/>
              <w:rPr>
                <w:rFonts w:asciiTheme="minorEastAsia" w:eastAsiaTheme="minorEastAsia" w:hAnsiTheme="minorEastAsia" w:cstheme="minorEastAsia"/>
                <w:sz w:val="24"/>
              </w:rPr>
            </w:pPr>
            <w:r w:rsidRPr="00F61775">
              <w:rPr>
                <w:rFonts w:asciiTheme="minorEastAsia" w:eastAsiaTheme="minorEastAsia" w:hAnsiTheme="minorEastAsia" w:cstheme="minorEastAsia" w:hint="eastAsia"/>
                <w:sz w:val="24"/>
              </w:rPr>
              <w:t>3000</w:t>
            </w:r>
          </w:p>
        </w:tc>
        <w:tc>
          <w:tcPr>
            <w:tcW w:w="2459" w:type="dxa"/>
            <w:noWrap/>
            <w:vAlign w:val="center"/>
          </w:tcPr>
          <w:p w14:paraId="4050D187" w14:textId="77777777" w:rsidR="001E0166" w:rsidRPr="00F61775" w:rsidRDefault="001E0166" w:rsidP="001E0166">
            <w:pPr>
              <w:jc w:val="center"/>
              <w:rPr>
                <w:rFonts w:asciiTheme="minorEastAsia" w:eastAsiaTheme="minorEastAsia" w:hAnsiTheme="minorEastAsia" w:cstheme="minorEastAsia"/>
                <w:sz w:val="24"/>
              </w:rPr>
            </w:pPr>
            <w:r w:rsidRPr="00F61775">
              <w:rPr>
                <w:rFonts w:asciiTheme="minorEastAsia" w:eastAsiaTheme="minorEastAsia" w:hAnsiTheme="minorEastAsia" w:cstheme="minorEastAsia" w:hint="eastAsia"/>
                <w:sz w:val="24"/>
              </w:rPr>
              <w:t>口腔颌面外科</w:t>
            </w:r>
          </w:p>
        </w:tc>
        <w:tc>
          <w:tcPr>
            <w:tcW w:w="2361" w:type="dxa"/>
            <w:vAlign w:val="center"/>
          </w:tcPr>
          <w:p w14:paraId="7782F97D" w14:textId="77777777" w:rsidR="001E0166" w:rsidRPr="00F61775" w:rsidRDefault="001E0166" w:rsidP="001E0166">
            <w:pPr>
              <w:jc w:val="center"/>
              <w:rPr>
                <w:rFonts w:asciiTheme="minorEastAsia" w:eastAsiaTheme="minorEastAsia" w:hAnsiTheme="minorEastAsia" w:cstheme="minorEastAsia"/>
                <w:sz w:val="24"/>
              </w:rPr>
            </w:pPr>
            <w:r w:rsidRPr="00F61775">
              <w:rPr>
                <w:rFonts w:asciiTheme="minorEastAsia" w:eastAsiaTheme="minorEastAsia" w:hAnsiTheme="minorEastAsia" w:cstheme="minorEastAsia" w:hint="eastAsia"/>
                <w:sz w:val="24"/>
              </w:rPr>
              <w:t>本科</w:t>
            </w:r>
          </w:p>
        </w:tc>
        <w:tc>
          <w:tcPr>
            <w:tcW w:w="2361" w:type="dxa"/>
            <w:vAlign w:val="center"/>
          </w:tcPr>
          <w:p w14:paraId="126FA733" w14:textId="0B54C3C2" w:rsidR="001E0166" w:rsidRPr="00F61775" w:rsidRDefault="001E0166" w:rsidP="001E0166">
            <w:pPr>
              <w:jc w:val="center"/>
              <w:rPr>
                <w:rFonts w:asciiTheme="minorEastAsia" w:eastAsiaTheme="minorEastAsia" w:hAnsiTheme="minorEastAsia" w:cstheme="minorEastAsia"/>
                <w:sz w:val="24"/>
              </w:rPr>
            </w:pPr>
            <w:r w:rsidRPr="00F61775">
              <w:rPr>
                <w:rFonts w:asciiTheme="minorEastAsia" w:eastAsiaTheme="minorEastAsia" w:hAnsiTheme="minorEastAsia" w:cstheme="minorEastAsia" w:hint="eastAsia"/>
                <w:sz w:val="24"/>
              </w:rPr>
              <w:t>4</w:t>
            </w:r>
          </w:p>
        </w:tc>
      </w:tr>
      <w:tr w:rsidR="00F61775" w:rsidRPr="00F61775" w14:paraId="7C2218F0" w14:textId="2317420F" w:rsidTr="001E0166">
        <w:trPr>
          <w:cantSplit/>
          <w:trHeight w:hRule="exact" w:val="462"/>
          <w:tblHeader/>
        </w:trPr>
        <w:tc>
          <w:tcPr>
            <w:tcW w:w="2263" w:type="dxa"/>
            <w:noWrap/>
            <w:vAlign w:val="center"/>
          </w:tcPr>
          <w:p w14:paraId="391D7E1F" w14:textId="77777777" w:rsidR="001E0166" w:rsidRPr="00F61775" w:rsidRDefault="001E0166" w:rsidP="001E0166">
            <w:pPr>
              <w:jc w:val="center"/>
              <w:rPr>
                <w:rFonts w:asciiTheme="minorEastAsia" w:eastAsiaTheme="minorEastAsia" w:hAnsiTheme="minorEastAsia" w:cstheme="minorEastAsia"/>
                <w:sz w:val="24"/>
              </w:rPr>
            </w:pPr>
            <w:r w:rsidRPr="00F61775">
              <w:rPr>
                <w:rFonts w:asciiTheme="minorEastAsia" w:eastAsiaTheme="minorEastAsia" w:hAnsiTheme="minorEastAsia" w:cstheme="minorEastAsia" w:hint="eastAsia"/>
                <w:sz w:val="24"/>
              </w:rPr>
              <w:t>3100</w:t>
            </w:r>
          </w:p>
        </w:tc>
        <w:tc>
          <w:tcPr>
            <w:tcW w:w="2459" w:type="dxa"/>
            <w:noWrap/>
            <w:vAlign w:val="center"/>
          </w:tcPr>
          <w:p w14:paraId="3B7C409B" w14:textId="77777777" w:rsidR="001E0166" w:rsidRPr="00F61775" w:rsidRDefault="001E0166" w:rsidP="001E0166">
            <w:pPr>
              <w:jc w:val="center"/>
              <w:rPr>
                <w:rFonts w:asciiTheme="minorEastAsia" w:eastAsiaTheme="minorEastAsia" w:hAnsiTheme="minorEastAsia" w:cstheme="minorEastAsia"/>
                <w:sz w:val="24"/>
              </w:rPr>
            </w:pPr>
            <w:r w:rsidRPr="00F61775">
              <w:rPr>
                <w:rFonts w:asciiTheme="minorEastAsia" w:eastAsiaTheme="minorEastAsia" w:hAnsiTheme="minorEastAsia" w:cstheme="minorEastAsia" w:hint="eastAsia"/>
                <w:sz w:val="24"/>
              </w:rPr>
              <w:t>口腔修复科</w:t>
            </w:r>
          </w:p>
        </w:tc>
        <w:tc>
          <w:tcPr>
            <w:tcW w:w="2361" w:type="dxa"/>
            <w:vAlign w:val="center"/>
          </w:tcPr>
          <w:p w14:paraId="28C74FE1" w14:textId="77777777" w:rsidR="001E0166" w:rsidRPr="00F61775" w:rsidRDefault="001E0166" w:rsidP="001E0166">
            <w:pPr>
              <w:jc w:val="center"/>
              <w:rPr>
                <w:rFonts w:asciiTheme="minorEastAsia" w:eastAsiaTheme="minorEastAsia" w:hAnsiTheme="minorEastAsia" w:cstheme="minorEastAsia"/>
                <w:sz w:val="24"/>
              </w:rPr>
            </w:pPr>
            <w:r w:rsidRPr="00F61775">
              <w:rPr>
                <w:rFonts w:asciiTheme="minorEastAsia" w:eastAsiaTheme="minorEastAsia" w:hAnsiTheme="minorEastAsia" w:cstheme="minorEastAsia" w:hint="eastAsia"/>
                <w:sz w:val="24"/>
              </w:rPr>
              <w:t>本科</w:t>
            </w:r>
          </w:p>
        </w:tc>
        <w:tc>
          <w:tcPr>
            <w:tcW w:w="2361" w:type="dxa"/>
            <w:vAlign w:val="center"/>
          </w:tcPr>
          <w:p w14:paraId="75C6E26E" w14:textId="4D05C734" w:rsidR="001E0166" w:rsidRPr="00F61775" w:rsidRDefault="001E0166" w:rsidP="001E0166">
            <w:pPr>
              <w:jc w:val="center"/>
              <w:rPr>
                <w:rFonts w:asciiTheme="minorEastAsia" w:eastAsiaTheme="minorEastAsia" w:hAnsiTheme="minorEastAsia" w:cstheme="minorEastAsia"/>
                <w:sz w:val="24"/>
              </w:rPr>
            </w:pPr>
            <w:r w:rsidRPr="00F61775">
              <w:rPr>
                <w:rFonts w:asciiTheme="minorEastAsia" w:eastAsiaTheme="minorEastAsia" w:hAnsiTheme="minorEastAsia" w:cstheme="minorEastAsia" w:hint="eastAsia"/>
                <w:sz w:val="24"/>
              </w:rPr>
              <w:t>6</w:t>
            </w:r>
          </w:p>
        </w:tc>
      </w:tr>
      <w:tr w:rsidR="00F61775" w:rsidRPr="00F61775" w14:paraId="26F8DD56" w14:textId="1F9DE53A" w:rsidTr="001E0166">
        <w:trPr>
          <w:cantSplit/>
          <w:trHeight w:hRule="exact" w:val="462"/>
          <w:tblHeader/>
        </w:trPr>
        <w:tc>
          <w:tcPr>
            <w:tcW w:w="2263" w:type="dxa"/>
            <w:noWrap/>
            <w:vAlign w:val="center"/>
          </w:tcPr>
          <w:p w14:paraId="4323B4C9" w14:textId="77777777" w:rsidR="001E0166" w:rsidRPr="00F61775" w:rsidRDefault="001E0166" w:rsidP="001E0166">
            <w:pPr>
              <w:jc w:val="center"/>
              <w:rPr>
                <w:rFonts w:asciiTheme="minorEastAsia" w:eastAsiaTheme="minorEastAsia" w:hAnsiTheme="minorEastAsia" w:cstheme="minorEastAsia"/>
                <w:sz w:val="24"/>
              </w:rPr>
            </w:pPr>
            <w:r w:rsidRPr="00F61775">
              <w:rPr>
                <w:rFonts w:asciiTheme="minorEastAsia" w:eastAsiaTheme="minorEastAsia" w:hAnsiTheme="minorEastAsia" w:cstheme="minorEastAsia" w:hint="eastAsia"/>
                <w:sz w:val="24"/>
              </w:rPr>
              <w:t>3200</w:t>
            </w:r>
          </w:p>
        </w:tc>
        <w:tc>
          <w:tcPr>
            <w:tcW w:w="2459" w:type="dxa"/>
            <w:noWrap/>
            <w:vAlign w:val="center"/>
          </w:tcPr>
          <w:p w14:paraId="4BDB634D" w14:textId="77777777" w:rsidR="001E0166" w:rsidRPr="00F61775" w:rsidRDefault="001E0166" w:rsidP="001E0166">
            <w:pPr>
              <w:jc w:val="center"/>
              <w:rPr>
                <w:rFonts w:asciiTheme="minorEastAsia" w:eastAsiaTheme="minorEastAsia" w:hAnsiTheme="minorEastAsia" w:cstheme="minorEastAsia"/>
                <w:sz w:val="24"/>
              </w:rPr>
            </w:pPr>
            <w:r w:rsidRPr="00F61775">
              <w:rPr>
                <w:rFonts w:asciiTheme="minorEastAsia" w:eastAsiaTheme="minorEastAsia" w:hAnsiTheme="minorEastAsia" w:cstheme="minorEastAsia" w:hint="eastAsia"/>
                <w:sz w:val="24"/>
              </w:rPr>
              <w:t>口腔正畸科</w:t>
            </w:r>
          </w:p>
        </w:tc>
        <w:tc>
          <w:tcPr>
            <w:tcW w:w="2361" w:type="dxa"/>
            <w:vAlign w:val="center"/>
          </w:tcPr>
          <w:p w14:paraId="3A7D6A79" w14:textId="77777777" w:rsidR="001E0166" w:rsidRPr="00F61775" w:rsidRDefault="001E0166" w:rsidP="001E0166">
            <w:pPr>
              <w:jc w:val="center"/>
              <w:rPr>
                <w:rFonts w:asciiTheme="minorEastAsia" w:eastAsiaTheme="minorEastAsia" w:hAnsiTheme="minorEastAsia" w:cstheme="minorEastAsia"/>
                <w:sz w:val="24"/>
              </w:rPr>
            </w:pPr>
            <w:r w:rsidRPr="00F61775">
              <w:rPr>
                <w:rFonts w:asciiTheme="minorEastAsia" w:eastAsiaTheme="minorEastAsia" w:hAnsiTheme="minorEastAsia" w:cstheme="minorEastAsia" w:hint="eastAsia"/>
                <w:sz w:val="24"/>
              </w:rPr>
              <w:t>本科</w:t>
            </w:r>
          </w:p>
        </w:tc>
        <w:tc>
          <w:tcPr>
            <w:tcW w:w="2361" w:type="dxa"/>
            <w:vAlign w:val="center"/>
          </w:tcPr>
          <w:p w14:paraId="41C81448" w14:textId="4EB5C310" w:rsidR="001E0166" w:rsidRPr="00F61775" w:rsidRDefault="001E0166" w:rsidP="001E0166">
            <w:pPr>
              <w:jc w:val="center"/>
              <w:rPr>
                <w:rFonts w:asciiTheme="minorEastAsia" w:eastAsiaTheme="minorEastAsia" w:hAnsiTheme="minorEastAsia" w:cstheme="minorEastAsia"/>
                <w:sz w:val="24"/>
              </w:rPr>
            </w:pPr>
            <w:r w:rsidRPr="00F61775">
              <w:rPr>
                <w:rFonts w:asciiTheme="minorEastAsia" w:eastAsiaTheme="minorEastAsia" w:hAnsiTheme="minorEastAsia" w:cstheme="minorEastAsia" w:hint="eastAsia"/>
                <w:sz w:val="24"/>
              </w:rPr>
              <w:t>6</w:t>
            </w:r>
          </w:p>
        </w:tc>
      </w:tr>
    </w:tbl>
    <w:bookmarkEnd w:id="2"/>
    <w:p w14:paraId="14D8D36D" w14:textId="2608D1E3" w:rsidR="00E662BC" w:rsidRPr="00F61775" w:rsidRDefault="00073174" w:rsidP="009D1F81">
      <w:pPr>
        <w:spacing w:line="540" w:lineRule="exact"/>
        <w:ind w:firstLineChars="200" w:firstLine="562"/>
        <w:rPr>
          <w:rFonts w:ascii="仿宋_GB2312" w:eastAsia="仿宋_GB2312" w:hAnsi="宋体"/>
          <w:b/>
          <w:sz w:val="28"/>
          <w:szCs w:val="28"/>
        </w:rPr>
      </w:pPr>
      <w:r w:rsidRPr="00F61775">
        <w:rPr>
          <w:rFonts w:ascii="仿宋_GB2312" w:eastAsia="仿宋_GB2312" w:hAnsi="宋体" w:hint="eastAsia"/>
          <w:b/>
          <w:sz w:val="28"/>
          <w:szCs w:val="28"/>
        </w:rPr>
        <w:t>三、招收方向及要求</w:t>
      </w:r>
    </w:p>
    <w:p w14:paraId="5A98FC64" w14:textId="77777777" w:rsidR="001E0166" w:rsidRPr="00F61775" w:rsidRDefault="001E0166" w:rsidP="009D1F81">
      <w:pPr>
        <w:spacing w:line="540" w:lineRule="exact"/>
        <w:ind w:firstLineChars="200" w:firstLine="562"/>
        <w:rPr>
          <w:rFonts w:ascii="仿宋_GB2312" w:eastAsia="仿宋_GB2312" w:hAnsi="宋体"/>
          <w:b/>
          <w:sz w:val="28"/>
          <w:szCs w:val="28"/>
        </w:rPr>
      </w:pPr>
    </w:p>
    <w:p w14:paraId="051F41A0" w14:textId="33EE5E00" w:rsidR="00E662BC" w:rsidRPr="00F61775" w:rsidRDefault="00BF3A4D" w:rsidP="009D1F81">
      <w:pPr>
        <w:spacing w:line="540" w:lineRule="exact"/>
        <w:ind w:firstLineChars="200" w:firstLine="562"/>
        <w:rPr>
          <w:rFonts w:ascii="仿宋_GB2312" w:eastAsia="仿宋_GB2312" w:hAnsi="宋体"/>
          <w:b/>
          <w:sz w:val="28"/>
          <w:szCs w:val="28"/>
        </w:rPr>
      </w:pPr>
      <w:r w:rsidRPr="00F61775">
        <w:rPr>
          <w:rFonts w:ascii="仿宋_GB2312" w:eastAsia="仿宋_GB2312" w:hAnsi="宋体" w:hint="eastAsia"/>
          <w:b/>
          <w:sz w:val="28"/>
          <w:szCs w:val="28"/>
        </w:rPr>
        <w:t>四</w:t>
      </w:r>
      <w:r w:rsidR="00073174" w:rsidRPr="00F61775">
        <w:rPr>
          <w:rFonts w:ascii="仿宋_GB2312" w:eastAsia="仿宋_GB2312" w:hAnsi="宋体" w:hint="eastAsia"/>
          <w:b/>
          <w:sz w:val="28"/>
          <w:szCs w:val="28"/>
        </w:rPr>
        <w:t>、报名方法</w:t>
      </w:r>
    </w:p>
    <w:p w14:paraId="5F3D1476" w14:textId="1309AE76" w:rsidR="000D2016" w:rsidRPr="00F61775" w:rsidRDefault="00073174" w:rsidP="009D1F81">
      <w:pPr>
        <w:spacing w:line="540" w:lineRule="exact"/>
        <w:ind w:firstLineChars="245" w:firstLine="689"/>
        <w:rPr>
          <w:rFonts w:ascii="仿宋_GB2312" w:eastAsia="仿宋_GB2312" w:hAnsi="宋体"/>
          <w:b/>
          <w:sz w:val="28"/>
          <w:szCs w:val="28"/>
          <w:u w:val="single"/>
        </w:rPr>
      </w:pPr>
      <w:bookmarkStart w:id="3" w:name="_Hlk68788117"/>
      <w:r w:rsidRPr="00F61775">
        <w:rPr>
          <w:rFonts w:ascii="仿宋_GB2312" w:eastAsia="仿宋_GB2312" w:hAnsi="宋体" w:hint="eastAsia"/>
          <w:b/>
          <w:sz w:val="28"/>
          <w:szCs w:val="28"/>
          <w:u w:val="single"/>
        </w:rPr>
        <w:t>★须同时提交以下1、2</w:t>
      </w:r>
      <w:r w:rsidR="00925183" w:rsidRPr="00F61775">
        <w:rPr>
          <w:rFonts w:ascii="仿宋_GB2312" w:eastAsia="仿宋_GB2312" w:hAnsi="宋体" w:hint="eastAsia"/>
          <w:b/>
          <w:sz w:val="28"/>
          <w:szCs w:val="28"/>
          <w:u w:val="single"/>
        </w:rPr>
        <w:t>、3</w:t>
      </w:r>
      <w:r w:rsidRPr="00F61775">
        <w:rPr>
          <w:rFonts w:ascii="仿宋_GB2312" w:eastAsia="仿宋_GB2312" w:hAnsi="宋体" w:hint="eastAsia"/>
          <w:b/>
          <w:sz w:val="28"/>
          <w:szCs w:val="28"/>
          <w:u w:val="single"/>
        </w:rPr>
        <w:t>点报名资料，否则报名无效。</w:t>
      </w:r>
    </w:p>
    <w:p w14:paraId="7F21DB62" w14:textId="2A402346" w:rsidR="008D5DC3" w:rsidRPr="00F61775" w:rsidRDefault="000D2016" w:rsidP="008D5DC3">
      <w:pPr>
        <w:spacing w:line="540" w:lineRule="exact"/>
        <w:ind w:firstLineChars="200" w:firstLine="560"/>
        <w:rPr>
          <w:rFonts w:ascii="仿宋_GB2312" w:eastAsia="仿宋_GB2312" w:hAnsi="宋体"/>
          <w:bCs/>
          <w:sz w:val="28"/>
          <w:szCs w:val="28"/>
        </w:rPr>
      </w:pPr>
      <w:r w:rsidRPr="00F61775">
        <w:rPr>
          <w:rFonts w:ascii="仿宋_GB2312" w:eastAsia="仿宋_GB2312" w:hAnsi="宋体" w:hint="eastAsia"/>
          <w:bCs/>
          <w:sz w:val="28"/>
          <w:szCs w:val="28"/>
        </w:rPr>
        <w:t>1</w:t>
      </w:r>
      <w:r w:rsidR="00073174" w:rsidRPr="00F61775">
        <w:rPr>
          <w:rFonts w:ascii="仿宋_GB2312" w:eastAsia="仿宋_GB2312" w:hAnsi="宋体" w:hint="eastAsia"/>
          <w:bCs/>
          <w:sz w:val="28"/>
          <w:szCs w:val="28"/>
        </w:rPr>
        <w:t>.</w:t>
      </w:r>
      <w:r w:rsidR="008D5DC3" w:rsidRPr="00F61775">
        <w:rPr>
          <w:rFonts w:ascii="仿宋_GB2312" w:eastAsia="仿宋_GB2312" w:hAnsi="宋体" w:hint="eastAsia"/>
          <w:bCs/>
          <w:sz w:val="28"/>
          <w:szCs w:val="28"/>
        </w:rPr>
        <w:t>网络报名</w:t>
      </w:r>
    </w:p>
    <w:p w14:paraId="50EA31D7" w14:textId="108B5364" w:rsidR="008D5DC3" w:rsidRPr="00F61775" w:rsidRDefault="008D5DC3" w:rsidP="00463809">
      <w:pPr>
        <w:spacing w:line="540" w:lineRule="exact"/>
        <w:ind w:firstLineChars="200" w:firstLine="560"/>
        <w:rPr>
          <w:rFonts w:ascii="仿宋_GB2312" w:eastAsia="仿宋_GB2312" w:hAnsi="宋体"/>
          <w:bCs/>
          <w:sz w:val="28"/>
          <w:szCs w:val="28"/>
        </w:rPr>
      </w:pPr>
      <w:r w:rsidRPr="00F61775">
        <w:rPr>
          <w:rFonts w:ascii="仿宋_GB2312" w:eastAsia="仿宋_GB2312" w:hAnsi="宋体" w:hint="eastAsia"/>
          <w:bCs/>
          <w:sz w:val="28"/>
          <w:szCs w:val="28"/>
        </w:rPr>
        <w:t>登录广东省住院医师规范化培训信息管理系统报名（</w:t>
      </w:r>
      <w:r w:rsidRPr="00F61775">
        <w:rPr>
          <w:rFonts w:ascii="仿宋_GB2312" w:eastAsia="仿宋_GB2312" w:hAnsi="宋体"/>
          <w:bCs/>
          <w:sz w:val="28"/>
          <w:szCs w:val="28"/>
        </w:rPr>
        <w:t>http://zl2.gdzpgl.net:8088/guip/index.jsp</w:t>
      </w:r>
      <w:r w:rsidRPr="00F61775">
        <w:rPr>
          <w:rFonts w:ascii="仿宋_GB2312" w:eastAsia="仿宋_GB2312" w:hAnsi="宋体" w:hint="eastAsia"/>
          <w:bCs/>
          <w:sz w:val="28"/>
          <w:szCs w:val="28"/>
        </w:rPr>
        <w:t>）。</w:t>
      </w:r>
      <w:r w:rsidR="00D0481E" w:rsidRPr="00043E01">
        <w:rPr>
          <w:rFonts w:ascii="仿宋_GB2312" w:eastAsia="仿宋_GB2312" w:hAnsi="宋体" w:hint="eastAsia"/>
          <w:bCs/>
          <w:sz w:val="28"/>
          <w:szCs w:val="28"/>
        </w:rPr>
        <w:t>请</w:t>
      </w:r>
      <w:r w:rsidR="00597484" w:rsidRPr="00043E01">
        <w:rPr>
          <w:rFonts w:ascii="仿宋_GB2312" w:eastAsia="仿宋_GB2312" w:hAnsi="宋体" w:hint="eastAsia"/>
          <w:bCs/>
          <w:sz w:val="28"/>
          <w:szCs w:val="28"/>
        </w:rPr>
        <w:t>仔细阅读</w:t>
      </w:r>
      <w:r w:rsidR="003F1E4E" w:rsidRPr="00043E01">
        <w:rPr>
          <w:rFonts w:ascii="仿宋_GB2312" w:eastAsia="仿宋_GB2312" w:hAnsi="宋体" w:hint="eastAsia"/>
          <w:bCs/>
          <w:sz w:val="28"/>
          <w:szCs w:val="28"/>
        </w:rPr>
        <w:t>系统</w:t>
      </w:r>
      <w:r w:rsidR="00597484" w:rsidRPr="00043E01">
        <w:rPr>
          <w:rFonts w:ascii="仿宋_GB2312" w:eastAsia="仿宋_GB2312" w:hAnsi="宋体" w:hint="eastAsia"/>
          <w:bCs/>
          <w:sz w:val="28"/>
          <w:szCs w:val="28"/>
        </w:rPr>
        <w:t>报名</w:t>
      </w:r>
      <w:r w:rsidR="003F1E4E" w:rsidRPr="00043E01">
        <w:rPr>
          <w:rFonts w:ascii="仿宋_GB2312" w:eastAsia="仿宋_GB2312" w:hAnsi="宋体" w:hint="eastAsia"/>
          <w:bCs/>
          <w:sz w:val="28"/>
          <w:szCs w:val="28"/>
        </w:rPr>
        <w:t>相关</w:t>
      </w:r>
      <w:r w:rsidR="00597484" w:rsidRPr="00043E01">
        <w:rPr>
          <w:rFonts w:ascii="仿宋_GB2312" w:eastAsia="仿宋_GB2312" w:hAnsi="宋体" w:hint="eastAsia"/>
          <w:bCs/>
          <w:sz w:val="28"/>
          <w:szCs w:val="28"/>
        </w:rPr>
        <w:t>指引，</w:t>
      </w:r>
      <w:r w:rsidR="00D0481E" w:rsidRPr="00043E01">
        <w:rPr>
          <w:rFonts w:ascii="仿宋_GB2312" w:eastAsia="仿宋_GB2312" w:hAnsi="宋体" w:hint="eastAsia"/>
          <w:bCs/>
          <w:sz w:val="28"/>
          <w:szCs w:val="28"/>
        </w:rPr>
        <w:t>严格按</w:t>
      </w:r>
      <w:r w:rsidR="00597484" w:rsidRPr="00043E01">
        <w:rPr>
          <w:rFonts w:ascii="仿宋_GB2312" w:eastAsia="仿宋_GB2312" w:hAnsi="宋体" w:hint="eastAsia"/>
          <w:bCs/>
          <w:sz w:val="28"/>
          <w:szCs w:val="28"/>
        </w:rPr>
        <w:t>要求</w:t>
      </w:r>
      <w:r w:rsidR="001B7F2C" w:rsidRPr="00043E01">
        <w:rPr>
          <w:rFonts w:ascii="仿宋_GB2312" w:eastAsia="仿宋_GB2312" w:hAnsi="宋体" w:hint="eastAsia"/>
          <w:bCs/>
          <w:sz w:val="28"/>
          <w:szCs w:val="28"/>
        </w:rPr>
        <w:t>填报信息</w:t>
      </w:r>
      <w:r w:rsidR="00D0481E" w:rsidRPr="00043E01">
        <w:rPr>
          <w:rFonts w:ascii="仿宋_GB2312" w:eastAsia="仿宋_GB2312" w:hAnsi="宋体" w:hint="eastAsia"/>
          <w:bCs/>
          <w:sz w:val="28"/>
          <w:szCs w:val="28"/>
        </w:rPr>
        <w:t>，个人</w:t>
      </w:r>
      <w:r w:rsidR="003F1E4E" w:rsidRPr="00043E01">
        <w:rPr>
          <w:rFonts w:ascii="仿宋_GB2312" w:eastAsia="仿宋_GB2312" w:hAnsi="宋体" w:hint="eastAsia"/>
          <w:bCs/>
          <w:sz w:val="28"/>
          <w:szCs w:val="28"/>
        </w:rPr>
        <w:t>报考信息有误</w:t>
      </w:r>
      <w:r w:rsidR="00D0481E" w:rsidRPr="00043E01">
        <w:rPr>
          <w:rFonts w:ascii="仿宋_GB2312" w:eastAsia="仿宋_GB2312" w:hAnsi="宋体" w:hint="eastAsia"/>
          <w:bCs/>
          <w:sz w:val="28"/>
          <w:szCs w:val="28"/>
        </w:rPr>
        <w:t>视为</w:t>
      </w:r>
      <w:r w:rsidR="006A7ED8" w:rsidRPr="00043E01">
        <w:rPr>
          <w:rFonts w:ascii="仿宋_GB2312" w:eastAsia="仿宋_GB2312" w:hAnsi="宋体" w:hint="eastAsia"/>
          <w:bCs/>
          <w:sz w:val="28"/>
          <w:szCs w:val="28"/>
        </w:rPr>
        <w:t>报名</w:t>
      </w:r>
      <w:r w:rsidR="00D0481E" w:rsidRPr="00043E01">
        <w:rPr>
          <w:rFonts w:ascii="仿宋_GB2312" w:eastAsia="仿宋_GB2312" w:hAnsi="宋体" w:hint="eastAsia"/>
          <w:bCs/>
          <w:sz w:val="28"/>
          <w:szCs w:val="28"/>
        </w:rPr>
        <w:t>无效。</w:t>
      </w:r>
    </w:p>
    <w:p w14:paraId="5139063D" w14:textId="6CF423B2" w:rsidR="004020E3" w:rsidRPr="00F61775" w:rsidRDefault="00D0481E" w:rsidP="009D1F81">
      <w:pPr>
        <w:spacing w:line="540" w:lineRule="exact"/>
        <w:ind w:firstLineChars="200" w:firstLine="560"/>
        <w:rPr>
          <w:rFonts w:ascii="仿宋_GB2312" w:eastAsia="仿宋_GB2312" w:hAnsi="宋体"/>
          <w:bCs/>
          <w:sz w:val="28"/>
          <w:szCs w:val="28"/>
        </w:rPr>
      </w:pPr>
      <w:r w:rsidRPr="00F61775">
        <w:rPr>
          <w:rFonts w:ascii="仿宋_GB2312" w:eastAsia="仿宋_GB2312" w:hAnsi="宋体" w:hint="eastAsia"/>
          <w:bCs/>
          <w:sz w:val="28"/>
          <w:szCs w:val="28"/>
        </w:rPr>
        <w:t>2</w:t>
      </w:r>
      <w:r w:rsidRPr="00F61775">
        <w:rPr>
          <w:rFonts w:ascii="仿宋_GB2312" w:eastAsia="仿宋_GB2312" w:hAnsi="宋体"/>
          <w:bCs/>
          <w:sz w:val="28"/>
          <w:szCs w:val="28"/>
        </w:rPr>
        <w:t>.</w:t>
      </w:r>
      <w:r w:rsidR="00925183" w:rsidRPr="00F61775">
        <w:rPr>
          <w:rFonts w:ascii="仿宋_GB2312" w:eastAsia="仿宋_GB2312" w:hAnsi="宋体" w:hint="eastAsia"/>
          <w:bCs/>
          <w:sz w:val="28"/>
          <w:szCs w:val="28"/>
        </w:rPr>
        <w:t>问卷</w:t>
      </w:r>
      <w:r w:rsidR="004020E3" w:rsidRPr="00F61775">
        <w:rPr>
          <w:rFonts w:ascii="仿宋_GB2312" w:eastAsia="仿宋_GB2312" w:hAnsi="宋体" w:hint="eastAsia"/>
          <w:bCs/>
          <w:sz w:val="28"/>
          <w:szCs w:val="28"/>
        </w:rPr>
        <w:t>填报</w:t>
      </w:r>
    </w:p>
    <w:p w14:paraId="6B2D1E8A" w14:textId="7C240FCF" w:rsidR="004020E3" w:rsidRPr="00F61775" w:rsidRDefault="00925183" w:rsidP="009D1F81">
      <w:pPr>
        <w:spacing w:line="540" w:lineRule="exact"/>
        <w:ind w:firstLineChars="200" w:firstLine="560"/>
        <w:rPr>
          <w:rFonts w:ascii="仿宋_GB2312" w:eastAsia="仿宋_GB2312" w:hAnsi="宋体"/>
          <w:bCs/>
          <w:sz w:val="28"/>
          <w:szCs w:val="28"/>
        </w:rPr>
      </w:pPr>
      <w:r w:rsidRPr="00F61775">
        <w:rPr>
          <w:rFonts w:ascii="仿宋_GB2312" w:eastAsia="仿宋_GB2312" w:hAnsi="宋体" w:hint="eastAsia"/>
          <w:bCs/>
          <w:sz w:val="28"/>
          <w:szCs w:val="28"/>
        </w:rPr>
        <w:t>南方医科大学口腔医院2021年第一批次住院医师招收信息统计表</w:t>
      </w:r>
      <w:r w:rsidR="004020E3" w:rsidRPr="00F61775">
        <w:rPr>
          <w:rFonts w:ascii="仿宋_GB2312" w:eastAsia="仿宋_GB2312" w:hAnsi="宋体" w:hint="eastAsia"/>
          <w:bCs/>
          <w:sz w:val="28"/>
          <w:szCs w:val="28"/>
        </w:rPr>
        <w:t>（</w:t>
      </w:r>
      <w:r w:rsidR="001D6FB7" w:rsidRPr="00F61775">
        <w:rPr>
          <w:rFonts w:ascii="仿宋_GB2312" w:eastAsia="仿宋_GB2312" w:hAnsi="宋体"/>
          <w:bCs/>
          <w:sz w:val="28"/>
          <w:szCs w:val="28"/>
        </w:rPr>
        <w:t>https://www.wjx.cn/vj/OMN1mrC.aspx</w:t>
      </w:r>
      <w:r w:rsidR="004020E3" w:rsidRPr="00F61775">
        <w:rPr>
          <w:rFonts w:ascii="仿宋_GB2312" w:eastAsia="仿宋_GB2312" w:hAnsi="宋体" w:hint="eastAsia"/>
          <w:bCs/>
          <w:sz w:val="28"/>
          <w:szCs w:val="28"/>
        </w:rPr>
        <w:t>）</w:t>
      </w:r>
    </w:p>
    <w:p w14:paraId="1C9C26B7" w14:textId="4C8EA6A5" w:rsidR="00E662BC" w:rsidRPr="00F61775" w:rsidRDefault="004020E3" w:rsidP="009D1F81">
      <w:pPr>
        <w:spacing w:line="540" w:lineRule="exact"/>
        <w:ind w:firstLineChars="200" w:firstLine="560"/>
        <w:rPr>
          <w:rFonts w:ascii="仿宋_GB2312" w:eastAsia="仿宋_GB2312" w:hAnsi="宋体"/>
          <w:bCs/>
          <w:sz w:val="28"/>
          <w:szCs w:val="28"/>
        </w:rPr>
      </w:pPr>
      <w:r w:rsidRPr="00F61775">
        <w:rPr>
          <w:rFonts w:ascii="仿宋_GB2312" w:eastAsia="仿宋_GB2312" w:hAnsi="宋体" w:hint="eastAsia"/>
          <w:bCs/>
          <w:sz w:val="28"/>
          <w:szCs w:val="28"/>
        </w:rPr>
        <w:t>3</w:t>
      </w:r>
      <w:r w:rsidRPr="00F61775">
        <w:rPr>
          <w:rFonts w:ascii="仿宋_GB2312" w:eastAsia="仿宋_GB2312" w:hAnsi="宋体"/>
          <w:bCs/>
          <w:sz w:val="28"/>
          <w:szCs w:val="28"/>
        </w:rPr>
        <w:t>.</w:t>
      </w:r>
      <w:r w:rsidR="00073174" w:rsidRPr="00F61775">
        <w:rPr>
          <w:rFonts w:ascii="仿宋_GB2312" w:eastAsia="仿宋_GB2312" w:hAnsi="宋体" w:hint="eastAsia"/>
          <w:bCs/>
          <w:sz w:val="28"/>
          <w:szCs w:val="28"/>
        </w:rPr>
        <w:t>提交电子版报名</w:t>
      </w:r>
      <w:r w:rsidR="0074602D" w:rsidRPr="00F61775">
        <w:rPr>
          <w:rFonts w:ascii="仿宋_GB2312" w:eastAsia="仿宋_GB2312" w:hAnsi="宋体" w:hint="eastAsia"/>
          <w:bCs/>
          <w:sz w:val="28"/>
          <w:szCs w:val="28"/>
        </w:rPr>
        <w:t>资料</w:t>
      </w:r>
    </w:p>
    <w:p w14:paraId="549EE1B2" w14:textId="72A23D0C" w:rsidR="004020E3" w:rsidRPr="00F61775" w:rsidRDefault="0074602D" w:rsidP="009D1F81">
      <w:pPr>
        <w:spacing w:line="540" w:lineRule="exact"/>
        <w:ind w:firstLineChars="200" w:firstLine="560"/>
        <w:rPr>
          <w:rFonts w:ascii="仿宋_GB2312" w:eastAsia="仿宋_GB2312" w:hAnsi="宋体"/>
          <w:bCs/>
          <w:sz w:val="28"/>
          <w:szCs w:val="28"/>
        </w:rPr>
      </w:pPr>
      <w:r w:rsidRPr="00F61775">
        <w:rPr>
          <w:rFonts w:ascii="仿宋_GB2312" w:eastAsia="仿宋_GB2312" w:hAnsi="宋体" w:hint="eastAsia"/>
          <w:bCs/>
          <w:sz w:val="28"/>
          <w:szCs w:val="28"/>
        </w:rPr>
        <w:t>（1）</w:t>
      </w:r>
      <w:r w:rsidR="004020E3" w:rsidRPr="00F61775">
        <w:rPr>
          <w:rFonts w:ascii="仿宋_GB2312" w:eastAsia="仿宋_GB2312" w:hAnsi="宋体" w:hint="eastAsia"/>
          <w:bCs/>
          <w:sz w:val="28"/>
          <w:szCs w:val="28"/>
        </w:rPr>
        <w:t>南方医科大学口腔医院住院医师</w:t>
      </w:r>
      <w:bookmarkStart w:id="4" w:name="_GoBack"/>
      <w:bookmarkEnd w:id="4"/>
      <w:r w:rsidR="004020E3" w:rsidRPr="00F61775">
        <w:rPr>
          <w:rFonts w:ascii="仿宋_GB2312" w:eastAsia="仿宋_GB2312" w:hAnsi="宋体" w:hint="eastAsia"/>
          <w:bCs/>
          <w:sz w:val="28"/>
          <w:szCs w:val="28"/>
        </w:rPr>
        <w:t>规范化培训报名表</w:t>
      </w:r>
    </w:p>
    <w:p w14:paraId="353C2AEF" w14:textId="03145A30" w:rsidR="0074602D" w:rsidRPr="00F61775" w:rsidRDefault="004020E3" w:rsidP="009D1F81">
      <w:pPr>
        <w:spacing w:line="540" w:lineRule="exact"/>
        <w:ind w:firstLineChars="200" w:firstLine="560"/>
        <w:rPr>
          <w:rFonts w:ascii="仿宋_GB2312" w:eastAsia="仿宋_GB2312" w:hAnsi="宋体"/>
          <w:sz w:val="28"/>
          <w:szCs w:val="28"/>
        </w:rPr>
      </w:pPr>
      <w:r w:rsidRPr="00F61775">
        <w:rPr>
          <w:rFonts w:ascii="仿宋_GB2312" w:eastAsia="仿宋_GB2312" w:hAnsi="宋体" w:hint="eastAsia"/>
          <w:sz w:val="28"/>
          <w:szCs w:val="28"/>
        </w:rPr>
        <w:t>（2）</w:t>
      </w:r>
      <w:r w:rsidR="0074602D" w:rsidRPr="00F61775">
        <w:rPr>
          <w:rFonts w:ascii="仿宋_GB2312" w:eastAsia="仿宋_GB2312" w:hAnsi="宋体" w:hint="eastAsia"/>
          <w:sz w:val="28"/>
          <w:szCs w:val="28"/>
        </w:rPr>
        <w:t>个人简历、身份证、本科及以上所有学历的学历和学位证（应届毕业生可在录取后再提供）、在校证明及学生证、本科及以上所有学历的成绩单（需加盖教务部门公章)、执业医师资格证（如有）、医师执业证（如有）、英语等级证书或成绩单、就业推荐表；</w:t>
      </w:r>
    </w:p>
    <w:p w14:paraId="6EB0CA96" w14:textId="12D4DAB5" w:rsidR="0074602D" w:rsidRPr="00F61775" w:rsidRDefault="0074602D" w:rsidP="009D1F81">
      <w:pPr>
        <w:spacing w:line="540" w:lineRule="exact"/>
        <w:ind w:firstLineChars="200" w:firstLine="560"/>
        <w:rPr>
          <w:rFonts w:ascii="仿宋_GB2312" w:eastAsia="仿宋_GB2312" w:hAnsi="宋体"/>
          <w:sz w:val="28"/>
          <w:szCs w:val="28"/>
        </w:rPr>
      </w:pPr>
      <w:r w:rsidRPr="00F61775">
        <w:rPr>
          <w:rFonts w:ascii="仿宋_GB2312" w:eastAsia="仿宋_GB2312" w:hAnsi="宋体" w:hint="eastAsia"/>
          <w:sz w:val="28"/>
          <w:szCs w:val="28"/>
        </w:rPr>
        <w:t>（</w:t>
      </w:r>
      <w:r w:rsidR="00B130BB" w:rsidRPr="00F61775">
        <w:rPr>
          <w:rFonts w:ascii="仿宋_GB2312" w:eastAsia="仿宋_GB2312" w:hAnsi="宋体"/>
          <w:sz w:val="28"/>
          <w:szCs w:val="28"/>
        </w:rPr>
        <w:t>3</w:t>
      </w:r>
      <w:r w:rsidRPr="00F61775">
        <w:rPr>
          <w:rFonts w:ascii="仿宋_GB2312" w:eastAsia="仿宋_GB2312" w:hAnsi="宋体" w:hint="eastAsia"/>
          <w:sz w:val="28"/>
          <w:szCs w:val="28"/>
        </w:rPr>
        <w:t>）申请者为专业学位硕士</w:t>
      </w:r>
      <w:r w:rsidR="006655F7" w:rsidRPr="00F61775">
        <w:rPr>
          <w:rFonts w:ascii="仿宋_GB2312" w:eastAsia="仿宋_GB2312" w:hAnsi="宋体" w:hint="eastAsia"/>
          <w:sz w:val="28"/>
          <w:szCs w:val="28"/>
        </w:rPr>
        <w:t>、专业学位</w:t>
      </w:r>
      <w:r w:rsidRPr="00F61775">
        <w:rPr>
          <w:rFonts w:ascii="仿宋_GB2312" w:eastAsia="仿宋_GB2312" w:hAnsi="宋体" w:hint="eastAsia"/>
          <w:sz w:val="28"/>
          <w:szCs w:val="28"/>
        </w:rPr>
        <w:t>博士</w:t>
      </w:r>
      <w:r w:rsidR="006655F7" w:rsidRPr="00F61775">
        <w:rPr>
          <w:rFonts w:ascii="仿宋_GB2312" w:eastAsia="仿宋_GB2312" w:hAnsi="宋体" w:hint="eastAsia"/>
          <w:sz w:val="28"/>
          <w:szCs w:val="28"/>
        </w:rPr>
        <w:t>、有两年以及上三甲医院</w:t>
      </w:r>
      <w:r w:rsidR="00EA794F" w:rsidRPr="00F61775">
        <w:rPr>
          <w:rFonts w:ascii="仿宋_GB2312" w:eastAsia="仿宋_GB2312" w:hAnsi="宋体" w:hint="eastAsia"/>
          <w:sz w:val="28"/>
          <w:szCs w:val="28"/>
        </w:rPr>
        <w:t>口腔科</w:t>
      </w:r>
      <w:r w:rsidR="006655F7" w:rsidRPr="00F61775">
        <w:rPr>
          <w:rFonts w:ascii="仿宋_GB2312" w:eastAsia="仿宋_GB2312" w:hAnsi="宋体" w:hint="eastAsia"/>
          <w:sz w:val="28"/>
          <w:szCs w:val="28"/>
        </w:rPr>
        <w:t>工作经历者、有两年及以上</w:t>
      </w:r>
      <w:r w:rsidR="00C2718F" w:rsidRPr="00F61775">
        <w:rPr>
          <w:rFonts w:ascii="仿宋_GB2312" w:eastAsia="仿宋_GB2312" w:hAnsi="宋体" w:hint="eastAsia"/>
          <w:sz w:val="28"/>
          <w:szCs w:val="28"/>
        </w:rPr>
        <w:t>相同报考专业</w:t>
      </w:r>
      <w:r w:rsidR="006655F7" w:rsidRPr="00F61775">
        <w:rPr>
          <w:rFonts w:ascii="仿宋_GB2312" w:eastAsia="仿宋_GB2312" w:hAnsi="宋体" w:hint="eastAsia"/>
          <w:sz w:val="28"/>
          <w:szCs w:val="28"/>
        </w:rPr>
        <w:t>住院医师规范化培训经历</w:t>
      </w:r>
      <w:r w:rsidR="006655F7" w:rsidRPr="00F61775">
        <w:rPr>
          <w:rFonts w:ascii="仿宋_GB2312" w:eastAsia="仿宋_GB2312" w:hAnsi="宋体" w:hint="eastAsia"/>
          <w:sz w:val="28"/>
          <w:szCs w:val="28"/>
        </w:rPr>
        <w:lastRenderedPageBreak/>
        <w:t>者，</w:t>
      </w:r>
      <w:r w:rsidRPr="00F61775">
        <w:rPr>
          <w:rFonts w:ascii="仿宋_GB2312" w:eastAsia="仿宋_GB2312" w:hAnsi="宋体" w:hint="eastAsia"/>
          <w:sz w:val="28"/>
          <w:szCs w:val="28"/>
        </w:rPr>
        <w:t>需提供临床轮转培养</w:t>
      </w:r>
      <w:r w:rsidR="006655F7" w:rsidRPr="00F61775">
        <w:rPr>
          <w:rFonts w:ascii="仿宋_GB2312" w:eastAsia="仿宋_GB2312" w:hAnsi="宋体" w:hint="eastAsia"/>
          <w:sz w:val="28"/>
          <w:szCs w:val="28"/>
        </w:rPr>
        <w:t>和</w:t>
      </w:r>
      <w:r w:rsidRPr="00F61775">
        <w:rPr>
          <w:rFonts w:ascii="仿宋_GB2312" w:eastAsia="仿宋_GB2312" w:hAnsi="宋体" w:hint="eastAsia"/>
          <w:sz w:val="28"/>
          <w:szCs w:val="28"/>
        </w:rPr>
        <w:t>考核记录</w:t>
      </w:r>
      <w:r w:rsidR="006655F7" w:rsidRPr="00F61775">
        <w:rPr>
          <w:rFonts w:ascii="仿宋_GB2312" w:eastAsia="仿宋_GB2312" w:hAnsi="宋体" w:hint="eastAsia"/>
          <w:sz w:val="28"/>
          <w:szCs w:val="28"/>
        </w:rPr>
        <w:t>，以及</w:t>
      </w:r>
      <w:r w:rsidRPr="00F61775">
        <w:rPr>
          <w:rFonts w:ascii="仿宋_GB2312" w:eastAsia="仿宋_GB2312" w:hAnsi="宋体" w:hint="eastAsia"/>
          <w:sz w:val="28"/>
          <w:szCs w:val="28"/>
        </w:rPr>
        <w:t>相关证明材料</w:t>
      </w:r>
      <w:r w:rsidR="006655F7" w:rsidRPr="00F61775">
        <w:rPr>
          <w:rFonts w:ascii="仿宋_GB2312" w:eastAsia="仿宋_GB2312" w:hAnsi="宋体" w:hint="eastAsia"/>
          <w:sz w:val="28"/>
          <w:szCs w:val="28"/>
        </w:rPr>
        <w:t>（如人事部门开具的工作证明、</w:t>
      </w:r>
      <w:proofErr w:type="gramStart"/>
      <w:r w:rsidR="006655F7" w:rsidRPr="00F61775">
        <w:rPr>
          <w:rFonts w:ascii="仿宋_GB2312" w:eastAsia="仿宋_GB2312" w:hAnsi="宋体" w:hint="eastAsia"/>
          <w:sz w:val="28"/>
          <w:szCs w:val="28"/>
        </w:rPr>
        <w:t>住培管理</w:t>
      </w:r>
      <w:proofErr w:type="gramEnd"/>
      <w:r w:rsidR="006655F7" w:rsidRPr="00F61775">
        <w:rPr>
          <w:rFonts w:ascii="仿宋_GB2312" w:eastAsia="仿宋_GB2312" w:hAnsi="宋体" w:hint="eastAsia"/>
          <w:sz w:val="28"/>
          <w:szCs w:val="28"/>
        </w:rPr>
        <w:t>部门开具的培训证明等）</w:t>
      </w:r>
      <w:r w:rsidRPr="00F61775">
        <w:rPr>
          <w:rFonts w:ascii="仿宋_GB2312" w:eastAsia="仿宋_GB2312" w:hAnsi="宋体" w:hint="eastAsia"/>
          <w:sz w:val="28"/>
          <w:szCs w:val="28"/>
        </w:rPr>
        <w:t>；</w:t>
      </w:r>
    </w:p>
    <w:p w14:paraId="77C73AE5" w14:textId="7882BC7D" w:rsidR="0074602D" w:rsidRPr="00F61775" w:rsidRDefault="0074602D" w:rsidP="009D1F81">
      <w:pPr>
        <w:spacing w:line="540" w:lineRule="exact"/>
        <w:ind w:firstLineChars="200" w:firstLine="560"/>
        <w:rPr>
          <w:rFonts w:ascii="仿宋_GB2312" w:eastAsia="仿宋_GB2312" w:hAnsi="宋体"/>
          <w:bCs/>
          <w:sz w:val="28"/>
          <w:szCs w:val="28"/>
        </w:rPr>
      </w:pPr>
      <w:r w:rsidRPr="00F61775">
        <w:rPr>
          <w:rFonts w:ascii="仿宋_GB2312" w:eastAsia="仿宋_GB2312" w:hAnsi="宋体" w:hint="eastAsia"/>
          <w:sz w:val="28"/>
          <w:szCs w:val="28"/>
        </w:rPr>
        <w:t>（</w:t>
      </w:r>
      <w:r w:rsidR="00B130BB" w:rsidRPr="00F61775">
        <w:rPr>
          <w:rFonts w:ascii="仿宋_GB2312" w:eastAsia="仿宋_GB2312" w:hAnsi="宋体"/>
          <w:sz w:val="28"/>
          <w:szCs w:val="28"/>
        </w:rPr>
        <w:t>4</w:t>
      </w:r>
      <w:r w:rsidRPr="00F61775">
        <w:rPr>
          <w:rFonts w:ascii="仿宋_GB2312" w:eastAsia="仿宋_GB2312" w:hAnsi="宋体" w:hint="eastAsia"/>
          <w:sz w:val="28"/>
          <w:szCs w:val="28"/>
        </w:rPr>
        <w:t>）国（境）外的学历学位者需提供教育部国（境）外学历学位认证书。</w:t>
      </w:r>
    </w:p>
    <w:p w14:paraId="075412AD" w14:textId="661BFD77" w:rsidR="00E662BC" w:rsidRPr="00F61775" w:rsidRDefault="004020E3" w:rsidP="006570D9">
      <w:pPr>
        <w:spacing w:line="540" w:lineRule="exact"/>
        <w:ind w:firstLineChars="200" w:firstLine="560"/>
        <w:rPr>
          <w:rFonts w:ascii="仿宋_GB2312" w:eastAsia="仿宋_GB2312" w:hAnsi="宋体"/>
          <w:bCs/>
          <w:sz w:val="28"/>
          <w:szCs w:val="28"/>
        </w:rPr>
      </w:pPr>
      <w:r w:rsidRPr="00F61775">
        <w:rPr>
          <w:rFonts w:ascii="仿宋_GB2312" w:eastAsia="仿宋_GB2312" w:hAnsi="宋体" w:hint="eastAsia"/>
          <w:bCs/>
          <w:sz w:val="28"/>
          <w:szCs w:val="28"/>
        </w:rPr>
        <w:t>以上资料扫描件电子版请按类别命名后压缩打包，</w:t>
      </w:r>
      <w:r w:rsidR="00073174" w:rsidRPr="00F61775">
        <w:rPr>
          <w:rFonts w:ascii="仿宋_GB2312" w:eastAsia="仿宋_GB2312" w:hAnsi="宋体" w:hint="eastAsia"/>
          <w:sz w:val="28"/>
          <w:szCs w:val="28"/>
        </w:rPr>
        <w:t>发送电子邮件至</w:t>
      </w:r>
      <w:r w:rsidR="00073174" w:rsidRPr="00F61775">
        <w:rPr>
          <w:rFonts w:ascii="仿宋_GB2312" w:eastAsia="仿宋_GB2312" w:hAnsi="宋体" w:hint="eastAsia"/>
          <w:bCs/>
          <w:sz w:val="28"/>
          <w:szCs w:val="28"/>
        </w:rPr>
        <w:t>kjkjxyx@163.com (邮件标题“姓名</w:t>
      </w:r>
      <w:r w:rsidRPr="00F61775">
        <w:rPr>
          <w:rFonts w:ascii="仿宋_GB2312" w:eastAsia="仿宋_GB2312" w:hAnsi="宋体" w:hint="eastAsia"/>
          <w:bCs/>
          <w:sz w:val="28"/>
          <w:szCs w:val="28"/>
        </w:rPr>
        <w:t>+我院第一志愿</w:t>
      </w:r>
      <w:r w:rsidR="00073174" w:rsidRPr="00F61775">
        <w:rPr>
          <w:rFonts w:ascii="仿宋_GB2312" w:eastAsia="仿宋_GB2312" w:hAnsi="宋体" w:hint="eastAsia"/>
          <w:bCs/>
          <w:sz w:val="28"/>
          <w:szCs w:val="28"/>
        </w:rPr>
        <w:t>专业名称+</w:t>
      </w:r>
      <w:r w:rsidRPr="00F61775">
        <w:rPr>
          <w:rFonts w:ascii="仿宋_GB2312" w:eastAsia="仿宋_GB2312" w:hAnsi="宋体" w:hint="eastAsia"/>
          <w:bCs/>
          <w:sz w:val="28"/>
          <w:szCs w:val="28"/>
        </w:rPr>
        <w:t>最高学历</w:t>
      </w:r>
      <w:r w:rsidR="00073174" w:rsidRPr="00F61775">
        <w:rPr>
          <w:rFonts w:ascii="仿宋_GB2312" w:eastAsia="仿宋_GB2312" w:hAnsi="宋体" w:hint="eastAsia"/>
          <w:bCs/>
          <w:sz w:val="28"/>
          <w:szCs w:val="28"/>
        </w:rPr>
        <w:t>院校</w:t>
      </w:r>
      <w:r w:rsidR="00AC2175" w:rsidRPr="00F61775">
        <w:rPr>
          <w:rFonts w:ascii="仿宋_GB2312" w:eastAsia="仿宋_GB2312" w:hAnsi="宋体" w:hint="eastAsia"/>
          <w:bCs/>
          <w:sz w:val="28"/>
          <w:szCs w:val="28"/>
        </w:rPr>
        <w:t>（应届毕业生即在读院校）</w:t>
      </w:r>
      <w:r w:rsidR="001646EB" w:rsidRPr="00F61775">
        <w:rPr>
          <w:rFonts w:ascii="仿宋_GB2312" w:eastAsia="仿宋_GB2312" w:hAnsi="宋体" w:hint="eastAsia"/>
          <w:bCs/>
          <w:sz w:val="28"/>
          <w:szCs w:val="28"/>
        </w:rPr>
        <w:t>最高学历</w:t>
      </w:r>
      <w:r w:rsidR="00073174" w:rsidRPr="00F61775">
        <w:rPr>
          <w:rFonts w:ascii="仿宋_GB2312" w:eastAsia="仿宋_GB2312" w:hAnsi="宋体" w:hint="eastAsia"/>
          <w:bCs/>
          <w:sz w:val="28"/>
          <w:szCs w:val="28"/>
        </w:rPr>
        <w:t>”，</w:t>
      </w:r>
      <w:r w:rsidR="00AC2175" w:rsidRPr="00F61775">
        <w:rPr>
          <w:rFonts w:ascii="仿宋_GB2312" w:eastAsia="仿宋_GB2312" w:hAnsi="宋体" w:hint="eastAsia"/>
          <w:bCs/>
          <w:sz w:val="28"/>
          <w:szCs w:val="28"/>
        </w:rPr>
        <w:t>如“张三+口腔全科+南方医科大学</w:t>
      </w:r>
      <w:r w:rsidR="001646EB" w:rsidRPr="00F61775">
        <w:rPr>
          <w:rFonts w:ascii="仿宋_GB2312" w:eastAsia="仿宋_GB2312" w:hAnsi="宋体" w:hint="eastAsia"/>
          <w:bCs/>
          <w:sz w:val="28"/>
          <w:szCs w:val="28"/>
        </w:rPr>
        <w:t>硕士</w:t>
      </w:r>
      <w:r w:rsidR="00AC2175" w:rsidRPr="00F61775">
        <w:rPr>
          <w:rFonts w:ascii="仿宋_GB2312" w:eastAsia="仿宋_GB2312" w:hAnsi="宋体" w:hint="eastAsia"/>
          <w:bCs/>
          <w:sz w:val="28"/>
          <w:szCs w:val="28"/>
        </w:rPr>
        <w:t>”</w:t>
      </w:r>
      <w:r w:rsidR="004821FC" w:rsidRPr="00F61775">
        <w:rPr>
          <w:rFonts w:ascii="仿宋_GB2312" w:eastAsia="仿宋_GB2312" w:hAnsi="宋体" w:hint="eastAsia"/>
          <w:bCs/>
          <w:sz w:val="28"/>
          <w:szCs w:val="28"/>
        </w:rPr>
        <w:t>，</w:t>
      </w:r>
      <w:r w:rsidR="00073174" w:rsidRPr="00F61775">
        <w:rPr>
          <w:rFonts w:ascii="仿宋_GB2312" w:eastAsia="仿宋_GB2312" w:hAnsi="宋体" w:hint="eastAsia"/>
          <w:bCs/>
          <w:sz w:val="28"/>
          <w:szCs w:val="28"/>
        </w:rPr>
        <w:t>否则视为报名无效)。</w:t>
      </w:r>
      <w:bookmarkEnd w:id="3"/>
    </w:p>
    <w:p w14:paraId="5AAE6668" w14:textId="77777777" w:rsidR="006570D9" w:rsidRPr="00F61775" w:rsidRDefault="006570D9" w:rsidP="006570D9">
      <w:pPr>
        <w:spacing w:line="540" w:lineRule="exact"/>
        <w:ind w:firstLineChars="200" w:firstLine="560"/>
        <w:rPr>
          <w:rFonts w:ascii="仿宋_GB2312" w:eastAsia="仿宋_GB2312" w:hAnsi="宋体"/>
          <w:sz w:val="28"/>
          <w:szCs w:val="28"/>
        </w:rPr>
      </w:pPr>
    </w:p>
    <w:p w14:paraId="3F5D3E8E" w14:textId="66A79E05" w:rsidR="00E662BC" w:rsidRPr="00F61775" w:rsidRDefault="00BF3A4D" w:rsidP="009D1F81">
      <w:pPr>
        <w:spacing w:line="540" w:lineRule="exact"/>
        <w:ind w:firstLineChars="200" w:firstLine="562"/>
        <w:rPr>
          <w:rFonts w:ascii="仿宋_GB2312" w:eastAsia="仿宋_GB2312" w:hAnsi="宋体"/>
          <w:b/>
          <w:sz w:val="28"/>
          <w:szCs w:val="28"/>
        </w:rPr>
      </w:pPr>
      <w:r w:rsidRPr="00F61775">
        <w:rPr>
          <w:rFonts w:ascii="仿宋_GB2312" w:eastAsia="仿宋_GB2312" w:hAnsi="宋体" w:hint="eastAsia"/>
          <w:b/>
          <w:sz w:val="28"/>
          <w:szCs w:val="28"/>
        </w:rPr>
        <w:t>五</w:t>
      </w:r>
      <w:r w:rsidR="00073174" w:rsidRPr="00F61775">
        <w:rPr>
          <w:rFonts w:ascii="仿宋_GB2312" w:eastAsia="仿宋_GB2312" w:hAnsi="宋体" w:hint="eastAsia"/>
          <w:b/>
          <w:sz w:val="28"/>
          <w:szCs w:val="28"/>
        </w:rPr>
        <w:t>、报名时间</w:t>
      </w:r>
    </w:p>
    <w:p w14:paraId="7735A0E7" w14:textId="19AA14C8" w:rsidR="00E662BC" w:rsidRPr="00F61775" w:rsidRDefault="00073174" w:rsidP="009D1F81">
      <w:pPr>
        <w:spacing w:line="540" w:lineRule="exact"/>
        <w:ind w:firstLineChars="200" w:firstLine="560"/>
        <w:rPr>
          <w:rFonts w:ascii="仿宋_GB2312" w:eastAsia="仿宋_GB2312" w:hAnsi="宋体"/>
          <w:bCs/>
          <w:sz w:val="28"/>
          <w:szCs w:val="28"/>
        </w:rPr>
      </w:pPr>
      <w:r w:rsidRPr="00F61775">
        <w:rPr>
          <w:rFonts w:ascii="仿宋_GB2312" w:eastAsia="仿宋_GB2312" w:hAnsi="宋体" w:hint="eastAsia"/>
          <w:bCs/>
          <w:sz w:val="28"/>
          <w:szCs w:val="28"/>
        </w:rPr>
        <w:t>报名截止日期为</w:t>
      </w:r>
      <w:bookmarkStart w:id="5" w:name="_Hlk68788137"/>
      <w:r w:rsidRPr="00F61775">
        <w:rPr>
          <w:rFonts w:ascii="仿宋_GB2312" w:eastAsia="仿宋_GB2312" w:hAnsi="宋体" w:hint="eastAsia"/>
          <w:bCs/>
          <w:sz w:val="28"/>
          <w:szCs w:val="28"/>
          <w:u w:val="double"/>
        </w:rPr>
        <w:t>20</w:t>
      </w:r>
      <w:r w:rsidR="006A0217" w:rsidRPr="00F61775">
        <w:rPr>
          <w:rFonts w:ascii="仿宋_GB2312" w:eastAsia="仿宋_GB2312" w:hAnsi="宋体"/>
          <w:bCs/>
          <w:sz w:val="28"/>
          <w:szCs w:val="28"/>
          <w:u w:val="double"/>
        </w:rPr>
        <w:t>21</w:t>
      </w:r>
      <w:r w:rsidRPr="00F61775">
        <w:rPr>
          <w:rFonts w:ascii="仿宋_GB2312" w:eastAsia="仿宋_GB2312" w:hAnsi="宋体" w:hint="eastAsia"/>
          <w:bCs/>
          <w:sz w:val="28"/>
          <w:szCs w:val="28"/>
          <w:u w:val="double"/>
        </w:rPr>
        <w:t>年</w:t>
      </w:r>
      <w:r w:rsidR="006A0217" w:rsidRPr="00F61775">
        <w:rPr>
          <w:rFonts w:ascii="仿宋_GB2312" w:eastAsia="仿宋_GB2312" w:hAnsi="宋体"/>
          <w:bCs/>
          <w:sz w:val="28"/>
          <w:szCs w:val="28"/>
          <w:u w:val="double"/>
        </w:rPr>
        <w:t>4</w:t>
      </w:r>
      <w:r w:rsidRPr="00F61775">
        <w:rPr>
          <w:rFonts w:ascii="仿宋_GB2312" w:eastAsia="仿宋_GB2312" w:hAnsi="宋体" w:hint="eastAsia"/>
          <w:bCs/>
          <w:sz w:val="28"/>
          <w:szCs w:val="28"/>
          <w:u w:val="double"/>
        </w:rPr>
        <w:t>月</w:t>
      </w:r>
      <w:r w:rsidR="006A0217" w:rsidRPr="00F61775">
        <w:rPr>
          <w:rFonts w:ascii="仿宋_GB2312" w:eastAsia="仿宋_GB2312" w:hAnsi="宋体"/>
          <w:bCs/>
          <w:sz w:val="28"/>
          <w:szCs w:val="28"/>
          <w:u w:val="double"/>
        </w:rPr>
        <w:t>22</w:t>
      </w:r>
      <w:r w:rsidRPr="00F61775">
        <w:rPr>
          <w:rFonts w:ascii="仿宋_GB2312" w:eastAsia="仿宋_GB2312" w:hAnsi="宋体" w:hint="eastAsia"/>
          <w:bCs/>
          <w:sz w:val="28"/>
          <w:szCs w:val="28"/>
          <w:u w:val="double"/>
        </w:rPr>
        <w:t>日</w:t>
      </w:r>
      <w:bookmarkEnd w:id="5"/>
      <w:r w:rsidRPr="00F61775">
        <w:rPr>
          <w:rFonts w:ascii="仿宋_GB2312" w:eastAsia="仿宋_GB2312" w:hAnsi="宋体" w:hint="eastAsia"/>
          <w:bCs/>
          <w:sz w:val="28"/>
          <w:szCs w:val="28"/>
        </w:rPr>
        <w:t>(以</w:t>
      </w:r>
      <w:r w:rsidR="00B7060F" w:rsidRPr="00F61775">
        <w:rPr>
          <w:rFonts w:ascii="仿宋_GB2312" w:eastAsia="仿宋_GB2312" w:hAnsi="宋体" w:hint="eastAsia"/>
          <w:bCs/>
          <w:sz w:val="28"/>
          <w:szCs w:val="28"/>
        </w:rPr>
        <w:t>系统报名提交以及</w:t>
      </w:r>
      <w:r w:rsidRPr="00F61775">
        <w:rPr>
          <w:rFonts w:ascii="仿宋_GB2312" w:eastAsia="仿宋_GB2312" w:hAnsi="宋体" w:hint="eastAsia"/>
          <w:bCs/>
          <w:sz w:val="28"/>
          <w:szCs w:val="28"/>
        </w:rPr>
        <w:t>电子邮件</w:t>
      </w:r>
      <w:r w:rsidR="00B7060F" w:rsidRPr="00F61775">
        <w:rPr>
          <w:rFonts w:ascii="仿宋_GB2312" w:eastAsia="仿宋_GB2312" w:hAnsi="宋体" w:hint="eastAsia"/>
          <w:bCs/>
          <w:sz w:val="28"/>
          <w:szCs w:val="28"/>
        </w:rPr>
        <w:t>发送</w:t>
      </w:r>
      <w:r w:rsidRPr="00F61775">
        <w:rPr>
          <w:rFonts w:ascii="仿宋_GB2312" w:eastAsia="仿宋_GB2312" w:hAnsi="宋体" w:hint="eastAsia"/>
          <w:bCs/>
          <w:sz w:val="28"/>
          <w:szCs w:val="28"/>
        </w:rPr>
        <w:t>时间为准)。</w:t>
      </w:r>
    </w:p>
    <w:p w14:paraId="5F6ABD85" w14:textId="77777777" w:rsidR="00E662BC" w:rsidRPr="00F61775" w:rsidRDefault="00E662BC" w:rsidP="009D1F81">
      <w:pPr>
        <w:spacing w:line="540" w:lineRule="exact"/>
        <w:ind w:firstLineChars="200" w:firstLine="560"/>
        <w:rPr>
          <w:rFonts w:ascii="仿宋_GB2312" w:eastAsia="仿宋_GB2312" w:hAnsi="宋体"/>
          <w:sz w:val="28"/>
          <w:szCs w:val="28"/>
        </w:rPr>
      </w:pPr>
    </w:p>
    <w:p w14:paraId="53D543BF" w14:textId="0D7D2B9F" w:rsidR="00552A26" w:rsidRPr="00F61775" w:rsidRDefault="00BF3A4D" w:rsidP="009D1F81">
      <w:pPr>
        <w:spacing w:line="540" w:lineRule="exact"/>
        <w:ind w:firstLineChars="200" w:firstLine="562"/>
        <w:rPr>
          <w:rFonts w:ascii="仿宋_GB2312" w:eastAsia="仿宋_GB2312" w:hAnsi="宋体"/>
          <w:b/>
          <w:sz w:val="28"/>
          <w:szCs w:val="28"/>
        </w:rPr>
      </w:pPr>
      <w:r w:rsidRPr="00F61775">
        <w:rPr>
          <w:rFonts w:ascii="仿宋_GB2312" w:eastAsia="仿宋_GB2312" w:hAnsi="宋体" w:hint="eastAsia"/>
          <w:b/>
          <w:sz w:val="28"/>
          <w:szCs w:val="28"/>
        </w:rPr>
        <w:t>六、</w:t>
      </w:r>
      <w:r w:rsidR="00552A26" w:rsidRPr="00F61775">
        <w:rPr>
          <w:rFonts w:ascii="仿宋_GB2312" w:eastAsia="仿宋_GB2312" w:hAnsi="宋体" w:hint="eastAsia"/>
          <w:b/>
          <w:sz w:val="28"/>
          <w:szCs w:val="28"/>
        </w:rPr>
        <w:t>招收考试</w:t>
      </w:r>
    </w:p>
    <w:p w14:paraId="42072BA7" w14:textId="0C2C1D59" w:rsidR="00552A26" w:rsidRPr="00F61775" w:rsidRDefault="00552A26" w:rsidP="00552A26">
      <w:pPr>
        <w:spacing w:line="540" w:lineRule="exact"/>
        <w:ind w:firstLineChars="200" w:firstLine="560"/>
        <w:rPr>
          <w:rFonts w:ascii="仿宋_GB2312" w:eastAsia="仿宋_GB2312" w:hAnsi="宋体"/>
          <w:bCs/>
          <w:sz w:val="28"/>
          <w:szCs w:val="28"/>
        </w:rPr>
      </w:pPr>
      <w:r w:rsidRPr="00F61775">
        <w:rPr>
          <w:rFonts w:ascii="仿宋_GB2312" w:eastAsia="仿宋_GB2312" w:hAnsi="宋体" w:hint="eastAsia"/>
          <w:bCs/>
          <w:sz w:val="28"/>
          <w:szCs w:val="28"/>
        </w:rPr>
        <w:t>1.考生按要求完成报名后，由医院进行资格审查筛选，通知入围人选</w:t>
      </w:r>
      <w:r w:rsidR="00A7014D" w:rsidRPr="00F61775">
        <w:rPr>
          <w:rFonts w:ascii="仿宋_GB2312" w:eastAsia="仿宋_GB2312" w:hAnsi="宋体" w:hint="eastAsia"/>
          <w:bCs/>
          <w:sz w:val="28"/>
          <w:szCs w:val="28"/>
        </w:rPr>
        <w:t>，</w:t>
      </w:r>
      <w:r w:rsidRPr="00F61775">
        <w:rPr>
          <w:rFonts w:ascii="仿宋_GB2312" w:eastAsia="仿宋_GB2312" w:hAnsi="宋体" w:hint="eastAsia"/>
          <w:bCs/>
          <w:sz w:val="28"/>
          <w:szCs w:val="28"/>
        </w:rPr>
        <w:t>具体考试安排另行通知,请定期查阅邮件。未入围人选也会邮件通知。</w:t>
      </w:r>
    </w:p>
    <w:p w14:paraId="15FF38F9" w14:textId="268D3000" w:rsidR="00552A26" w:rsidRPr="00F61775" w:rsidRDefault="00552A26" w:rsidP="00552A26">
      <w:pPr>
        <w:spacing w:line="540" w:lineRule="exact"/>
        <w:ind w:firstLineChars="200" w:firstLine="560"/>
        <w:rPr>
          <w:rFonts w:ascii="仿宋_GB2312" w:eastAsia="仿宋_GB2312" w:hAnsi="宋体"/>
          <w:bCs/>
          <w:sz w:val="28"/>
          <w:szCs w:val="28"/>
        </w:rPr>
      </w:pPr>
      <w:r w:rsidRPr="00F61775">
        <w:rPr>
          <w:rFonts w:ascii="仿宋_GB2312" w:eastAsia="仿宋_GB2312" w:hAnsi="宋体" w:hint="eastAsia"/>
          <w:bCs/>
          <w:sz w:val="28"/>
          <w:szCs w:val="28"/>
        </w:rPr>
        <w:t>2.</w:t>
      </w:r>
      <w:r w:rsidR="005A13CC" w:rsidRPr="00F61775">
        <w:rPr>
          <w:rFonts w:hint="eastAsia"/>
        </w:rPr>
        <w:t xml:space="preserve"> </w:t>
      </w:r>
      <w:r w:rsidR="005A13CC" w:rsidRPr="00F61775">
        <w:rPr>
          <w:rFonts w:ascii="仿宋_GB2312" w:eastAsia="仿宋_GB2312" w:hAnsi="宋体" w:hint="eastAsia"/>
          <w:bCs/>
          <w:sz w:val="28"/>
          <w:szCs w:val="28"/>
        </w:rPr>
        <w:t>按照“公开公平、择优录取、双向选择”原则确定培训对象，医院统一组织理论考试、面试和临床实践技能考试，根据综合成绩择优录取。未招满额的培训专业，根据实际情况择优调剂。</w:t>
      </w:r>
    </w:p>
    <w:p w14:paraId="63A60B80" w14:textId="77777777" w:rsidR="00552A26" w:rsidRPr="00F61775" w:rsidRDefault="00552A26" w:rsidP="009D1F81">
      <w:pPr>
        <w:spacing w:line="540" w:lineRule="exact"/>
        <w:ind w:firstLineChars="200" w:firstLine="562"/>
        <w:rPr>
          <w:rFonts w:ascii="仿宋_GB2312" w:eastAsia="仿宋_GB2312" w:hAnsi="宋体"/>
          <w:b/>
          <w:sz w:val="28"/>
          <w:szCs w:val="28"/>
        </w:rPr>
      </w:pPr>
    </w:p>
    <w:p w14:paraId="71EC01D0" w14:textId="3F422817" w:rsidR="00BF3A4D" w:rsidRPr="00F61775" w:rsidRDefault="00552A26" w:rsidP="009D1F81">
      <w:pPr>
        <w:spacing w:line="540" w:lineRule="exact"/>
        <w:ind w:firstLineChars="200" w:firstLine="562"/>
        <w:rPr>
          <w:rFonts w:ascii="仿宋_GB2312" w:eastAsia="仿宋_GB2312" w:hAnsi="宋体"/>
          <w:b/>
          <w:sz w:val="28"/>
          <w:szCs w:val="28"/>
        </w:rPr>
      </w:pPr>
      <w:r w:rsidRPr="00F61775">
        <w:rPr>
          <w:rFonts w:ascii="仿宋_GB2312" w:eastAsia="仿宋_GB2312" w:hAnsi="宋体" w:hint="eastAsia"/>
          <w:b/>
          <w:sz w:val="28"/>
          <w:szCs w:val="28"/>
        </w:rPr>
        <w:t>七、</w:t>
      </w:r>
      <w:r w:rsidR="00BF3A4D" w:rsidRPr="00F61775">
        <w:rPr>
          <w:rFonts w:ascii="仿宋_GB2312" w:eastAsia="仿宋_GB2312" w:hAnsi="宋体" w:hint="eastAsia"/>
          <w:b/>
          <w:sz w:val="28"/>
          <w:szCs w:val="28"/>
        </w:rPr>
        <w:t>培训年限及待遇</w:t>
      </w:r>
    </w:p>
    <w:p w14:paraId="060E731D" w14:textId="77777777" w:rsidR="00BF3A4D" w:rsidRPr="00F61775" w:rsidRDefault="00BF3A4D" w:rsidP="009D1F81">
      <w:pPr>
        <w:spacing w:line="540" w:lineRule="exact"/>
        <w:ind w:firstLineChars="200" w:firstLine="560"/>
        <w:rPr>
          <w:rFonts w:ascii="仿宋_GB2312" w:eastAsia="仿宋_GB2312" w:hAnsi="宋体"/>
          <w:sz w:val="28"/>
          <w:szCs w:val="28"/>
        </w:rPr>
      </w:pPr>
      <w:r w:rsidRPr="00F61775">
        <w:rPr>
          <w:rFonts w:ascii="仿宋_GB2312" w:eastAsia="仿宋_GB2312" w:hAnsi="宋体" w:hint="eastAsia"/>
          <w:sz w:val="28"/>
          <w:szCs w:val="28"/>
        </w:rPr>
        <w:t>（一）培训年限</w:t>
      </w:r>
    </w:p>
    <w:p w14:paraId="7362DE66" w14:textId="2B3146A8" w:rsidR="00BF3A4D" w:rsidRPr="00F61775" w:rsidRDefault="00BF3A4D" w:rsidP="009D1F81">
      <w:pPr>
        <w:spacing w:line="540" w:lineRule="exact"/>
        <w:ind w:firstLineChars="200" w:firstLine="560"/>
        <w:rPr>
          <w:rFonts w:ascii="仿宋_GB2312" w:eastAsia="仿宋_GB2312" w:hAnsi="宋体"/>
          <w:sz w:val="28"/>
          <w:szCs w:val="28"/>
        </w:rPr>
      </w:pPr>
      <w:r w:rsidRPr="00F61775">
        <w:rPr>
          <w:rFonts w:ascii="仿宋_GB2312" w:eastAsia="仿宋_GB2312" w:hAnsi="宋体" w:hint="eastAsia"/>
          <w:sz w:val="28"/>
          <w:szCs w:val="28"/>
        </w:rPr>
        <w:t>培训时间通常为3年。按照《住院医师规范化培训内容与标准（试行）》要求完成临床轮转培训，通过过程考核</w:t>
      </w:r>
      <w:r w:rsidR="0004787B" w:rsidRPr="00F61775">
        <w:rPr>
          <w:rFonts w:ascii="仿宋_GB2312" w:eastAsia="仿宋_GB2312" w:hAnsi="宋体" w:hint="eastAsia"/>
          <w:sz w:val="28"/>
          <w:szCs w:val="28"/>
        </w:rPr>
        <w:t>和</w:t>
      </w:r>
      <w:r w:rsidRPr="00F61775">
        <w:rPr>
          <w:rFonts w:ascii="仿宋_GB2312" w:eastAsia="仿宋_GB2312" w:hAnsi="宋体" w:hint="eastAsia"/>
          <w:sz w:val="28"/>
          <w:szCs w:val="28"/>
        </w:rPr>
        <w:t>结业考核</w:t>
      </w:r>
      <w:r w:rsidR="0004787B" w:rsidRPr="00F61775">
        <w:rPr>
          <w:rFonts w:ascii="仿宋_GB2312" w:eastAsia="仿宋_GB2312" w:hAnsi="宋体" w:hint="eastAsia"/>
          <w:sz w:val="28"/>
          <w:szCs w:val="28"/>
        </w:rPr>
        <w:t>，</w:t>
      </w:r>
      <w:r w:rsidRPr="00F61775">
        <w:rPr>
          <w:rFonts w:ascii="仿宋_GB2312" w:eastAsia="仿宋_GB2312" w:hAnsi="宋体" w:hint="eastAsia"/>
          <w:sz w:val="28"/>
          <w:szCs w:val="28"/>
        </w:rPr>
        <w:t>培训合格后发放《住院医师规范化培训合格证书》</w:t>
      </w:r>
      <w:r w:rsidR="0004787B" w:rsidRPr="00F61775">
        <w:rPr>
          <w:rFonts w:ascii="仿宋_GB2312" w:eastAsia="仿宋_GB2312" w:hAnsi="宋体" w:hint="eastAsia"/>
          <w:sz w:val="28"/>
          <w:szCs w:val="28"/>
        </w:rPr>
        <w:t>。</w:t>
      </w:r>
      <w:r w:rsidRPr="00F61775">
        <w:rPr>
          <w:rFonts w:ascii="仿宋_GB2312" w:eastAsia="仿宋_GB2312" w:hAnsi="宋体" w:hint="eastAsia"/>
          <w:sz w:val="28"/>
          <w:szCs w:val="28"/>
        </w:rPr>
        <w:t>在规定时间内未按要求完成培训或考核不合格</w:t>
      </w:r>
      <w:r w:rsidRPr="00F61775">
        <w:rPr>
          <w:rFonts w:ascii="仿宋_GB2312" w:eastAsia="仿宋_GB2312" w:hAnsi="宋体" w:hint="eastAsia"/>
          <w:sz w:val="28"/>
          <w:szCs w:val="28"/>
        </w:rPr>
        <w:lastRenderedPageBreak/>
        <w:t>者，培训时间可顺延，顺延时间不超过3年，顺延期间</w:t>
      </w:r>
      <w:r w:rsidR="0004787B" w:rsidRPr="00F61775">
        <w:rPr>
          <w:rFonts w:ascii="仿宋_GB2312" w:eastAsia="仿宋_GB2312" w:hAnsi="宋体" w:hint="eastAsia"/>
          <w:sz w:val="28"/>
          <w:szCs w:val="28"/>
        </w:rPr>
        <w:t>无相应补助，</w:t>
      </w:r>
      <w:r w:rsidRPr="00F61775">
        <w:rPr>
          <w:rFonts w:ascii="仿宋_GB2312" w:eastAsia="仿宋_GB2312" w:hAnsi="宋体" w:hint="eastAsia"/>
          <w:sz w:val="28"/>
          <w:szCs w:val="28"/>
        </w:rPr>
        <w:t>费用由个人承担。</w:t>
      </w:r>
    </w:p>
    <w:p w14:paraId="32FAD81B" w14:textId="77777777" w:rsidR="00BF3A4D" w:rsidRPr="00F61775" w:rsidRDefault="00BF3A4D" w:rsidP="009D1F81">
      <w:pPr>
        <w:spacing w:line="540" w:lineRule="exact"/>
        <w:ind w:firstLineChars="200" w:firstLine="560"/>
        <w:rPr>
          <w:rFonts w:ascii="仿宋_GB2312" w:eastAsia="仿宋_GB2312" w:hAnsi="宋体"/>
          <w:sz w:val="28"/>
          <w:szCs w:val="28"/>
        </w:rPr>
      </w:pPr>
      <w:r w:rsidRPr="00F61775">
        <w:rPr>
          <w:rFonts w:ascii="仿宋_GB2312" w:eastAsia="仿宋_GB2312" w:hAnsi="宋体" w:hint="eastAsia"/>
          <w:sz w:val="28"/>
          <w:szCs w:val="28"/>
        </w:rPr>
        <w:t>（二）培训待遇</w:t>
      </w:r>
    </w:p>
    <w:p w14:paraId="5C4150C2" w14:textId="1C707253" w:rsidR="00BF3A4D" w:rsidRPr="00F61775" w:rsidRDefault="00BF3A4D" w:rsidP="009D1F81">
      <w:pPr>
        <w:spacing w:line="540" w:lineRule="exact"/>
        <w:ind w:firstLineChars="200" w:firstLine="560"/>
        <w:rPr>
          <w:rFonts w:ascii="仿宋_GB2312" w:eastAsia="仿宋_GB2312" w:hAnsi="宋体"/>
          <w:sz w:val="28"/>
          <w:szCs w:val="28"/>
        </w:rPr>
      </w:pPr>
      <w:r w:rsidRPr="00F61775">
        <w:rPr>
          <w:rFonts w:ascii="仿宋_GB2312" w:eastAsia="仿宋_GB2312" w:hAnsi="宋体" w:hint="eastAsia"/>
          <w:sz w:val="28"/>
          <w:szCs w:val="28"/>
        </w:rPr>
        <w:t>1.</w:t>
      </w:r>
      <w:r w:rsidR="0004787B" w:rsidRPr="00F61775">
        <w:rPr>
          <w:rFonts w:ascii="仿宋_GB2312" w:eastAsia="仿宋_GB2312" w:hAnsi="宋体" w:hint="eastAsia"/>
          <w:sz w:val="28"/>
          <w:szCs w:val="28"/>
        </w:rPr>
        <w:t>个人</w:t>
      </w:r>
      <w:r w:rsidRPr="00F61775">
        <w:rPr>
          <w:rFonts w:ascii="仿宋_GB2312" w:eastAsia="仿宋_GB2312" w:hAnsi="宋体" w:hint="eastAsia"/>
          <w:sz w:val="28"/>
          <w:szCs w:val="28"/>
        </w:rPr>
        <w:t>无需缴纳住院医师规范化培训费用；</w:t>
      </w:r>
    </w:p>
    <w:p w14:paraId="5533C842" w14:textId="0B77F110" w:rsidR="0004787B" w:rsidRPr="00F61775" w:rsidRDefault="00BF3A4D" w:rsidP="009D1F81">
      <w:pPr>
        <w:spacing w:line="540" w:lineRule="exact"/>
        <w:ind w:firstLineChars="200" w:firstLine="560"/>
        <w:rPr>
          <w:rFonts w:ascii="仿宋_GB2312" w:eastAsia="仿宋_GB2312" w:hAnsi="宋体"/>
          <w:sz w:val="28"/>
          <w:szCs w:val="28"/>
        </w:rPr>
      </w:pPr>
      <w:r w:rsidRPr="00F61775">
        <w:rPr>
          <w:rFonts w:ascii="仿宋_GB2312" w:eastAsia="仿宋_GB2312" w:hAnsi="宋体" w:hint="eastAsia"/>
          <w:sz w:val="28"/>
          <w:szCs w:val="28"/>
        </w:rPr>
        <w:t>2.培训人员与</w:t>
      </w:r>
      <w:r w:rsidR="00943367" w:rsidRPr="00F61775">
        <w:rPr>
          <w:rFonts w:ascii="仿宋_GB2312" w:eastAsia="仿宋_GB2312" w:hAnsi="宋体" w:hint="eastAsia"/>
          <w:sz w:val="28"/>
          <w:szCs w:val="28"/>
        </w:rPr>
        <w:t>医院</w:t>
      </w:r>
      <w:r w:rsidRPr="00F61775">
        <w:rPr>
          <w:rFonts w:ascii="仿宋_GB2312" w:eastAsia="仿宋_GB2312" w:hAnsi="宋体" w:hint="eastAsia"/>
          <w:sz w:val="28"/>
          <w:szCs w:val="28"/>
        </w:rPr>
        <w:t>签订</w:t>
      </w:r>
      <w:r w:rsidR="00B935C6" w:rsidRPr="00F61775">
        <w:rPr>
          <w:rFonts w:ascii="仿宋_GB2312" w:eastAsia="仿宋_GB2312" w:hAnsi="宋体" w:hint="eastAsia"/>
          <w:sz w:val="28"/>
          <w:szCs w:val="28"/>
        </w:rPr>
        <w:t>《劳动合同》</w:t>
      </w:r>
      <w:r w:rsidRPr="00F61775">
        <w:rPr>
          <w:rFonts w:ascii="仿宋_GB2312" w:eastAsia="仿宋_GB2312" w:hAnsi="宋体" w:hint="eastAsia"/>
          <w:sz w:val="28"/>
          <w:szCs w:val="28"/>
        </w:rPr>
        <w:t>，培训期间每月发放补助（含国家</w:t>
      </w:r>
      <w:r w:rsidR="0004787B" w:rsidRPr="00F61775">
        <w:rPr>
          <w:rFonts w:ascii="仿宋_GB2312" w:eastAsia="仿宋_GB2312" w:hAnsi="宋体" w:hint="eastAsia"/>
          <w:sz w:val="28"/>
          <w:szCs w:val="28"/>
        </w:rPr>
        <w:t>等上级财政</w:t>
      </w:r>
      <w:r w:rsidRPr="00F61775">
        <w:rPr>
          <w:rFonts w:ascii="仿宋_GB2312" w:eastAsia="仿宋_GB2312" w:hAnsi="宋体" w:hint="eastAsia"/>
          <w:sz w:val="28"/>
          <w:szCs w:val="28"/>
        </w:rPr>
        <w:t>补助），</w:t>
      </w:r>
      <w:proofErr w:type="gramStart"/>
      <w:r w:rsidR="0004787B" w:rsidRPr="00F61775">
        <w:rPr>
          <w:rFonts w:ascii="仿宋_GB2312" w:eastAsia="仿宋_GB2312" w:hAnsi="宋体" w:hint="eastAsia"/>
          <w:sz w:val="28"/>
          <w:szCs w:val="28"/>
        </w:rPr>
        <w:t>含固定</w:t>
      </w:r>
      <w:proofErr w:type="gramEnd"/>
      <w:r w:rsidR="0004787B" w:rsidRPr="00F61775">
        <w:rPr>
          <w:rFonts w:ascii="仿宋_GB2312" w:eastAsia="仿宋_GB2312" w:hAnsi="宋体" w:hint="eastAsia"/>
          <w:sz w:val="28"/>
          <w:szCs w:val="28"/>
        </w:rPr>
        <w:t>的基本生活补贴、住宿补贴和浮动的绩效。基本生活补贴及住宿补贴合计标准为：</w:t>
      </w:r>
    </w:p>
    <w:p w14:paraId="4656AB94" w14:textId="73C2EA88" w:rsidR="0004787B" w:rsidRPr="00F61775" w:rsidRDefault="0004787B" w:rsidP="009D1F81">
      <w:pPr>
        <w:spacing w:line="540" w:lineRule="exact"/>
        <w:ind w:firstLineChars="200" w:firstLine="560"/>
        <w:rPr>
          <w:rFonts w:ascii="仿宋_GB2312" w:eastAsia="仿宋_GB2312" w:hAnsi="宋体"/>
          <w:sz w:val="28"/>
          <w:szCs w:val="28"/>
        </w:rPr>
      </w:pPr>
      <w:r w:rsidRPr="00F61775">
        <w:rPr>
          <w:rFonts w:ascii="仿宋_GB2312" w:eastAsia="仿宋_GB2312" w:hAnsi="宋体"/>
          <w:sz w:val="28"/>
          <w:szCs w:val="28"/>
        </w:rPr>
        <w:t>①</w:t>
      </w:r>
      <w:r w:rsidRPr="00F61775">
        <w:rPr>
          <w:rFonts w:ascii="仿宋_GB2312" w:eastAsia="仿宋_GB2312" w:hAnsi="宋体" w:hint="eastAsia"/>
          <w:sz w:val="28"/>
          <w:szCs w:val="28"/>
        </w:rPr>
        <w:t>本科学历：第一年平均每月4000元+绩效，第二年平均每月4500元+绩效，第三年平均每月5000元+绩效；</w:t>
      </w:r>
    </w:p>
    <w:p w14:paraId="564460E1" w14:textId="77777777" w:rsidR="0004787B" w:rsidRPr="00F61775" w:rsidRDefault="0004787B" w:rsidP="009D1F81">
      <w:pPr>
        <w:spacing w:line="540" w:lineRule="exact"/>
        <w:ind w:firstLineChars="200" w:firstLine="560"/>
        <w:rPr>
          <w:rFonts w:ascii="仿宋_GB2312" w:eastAsia="仿宋_GB2312" w:hAnsi="宋体"/>
          <w:sz w:val="28"/>
          <w:szCs w:val="28"/>
        </w:rPr>
      </w:pPr>
      <w:r w:rsidRPr="00F61775">
        <w:rPr>
          <w:rFonts w:ascii="仿宋_GB2312" w:eastAsia="仿宋_GB2312" w:hAnsi="宋体"/>
          <w:sz w:val="28"/>
          <w:szCs w:val="28"/>
        </w:rPr>
        <w:t>②</w:t>
      </w:r>
      <w:r w:rsidRPr="00F61775">
        <w:rPr>
          <w:rFonts w:ascii="仿宋_GB2312" w:eastAsia="仿宋_GB2312" w:hAnsi="宋体" w:hint="eastAsia"/>
          <w:sz w:val="28"/>
          <w:szCs w:val="28"/>
        </w:rPr>
        <w:t>硕士学历：第一年平均每月4500元+绩效，第二年平均每月5000元+绩效，第三年平均每月5500元+绩效；</w:t>
      </w:r>
    </w:p>
    <w:p w14:paraId="4C9506D1" w14:textId="77777777" w:rsidR="0013405E" w:rsidRPr="00F61775" w:rsidRDefault="0004787B" w:rsidP="009D1F81">
      <w:pPr>
        <w:spacing w:line="540" w:lineRule="exact"/>
        <w:ind w:firstLineChars="200" w:firstLine="560"/>
        <w:rPr>
          <w:rFonts w:ascii="仿宋_GB2312" w:eastAsia="仿宋_GB2312" w:hAnsi="宋体"/>
          <w:sz w:val="28"/>
          <w:szCs w:val="28"/>
        </w:rPr>
      </w:pPr>
      <w:r w:rsidRPr="00F61775">
        <w:rPr>
          <w:rFonts w:ascii="仿宋_GB2312" w:eastAsia="仿宋_GB2312" w:hAnsi="宋体"/>
          <w:sz w:val="28"/>
          <w:szCs w:val="28"/>
        </w:rPr>
        <w:t>③</w:t>
      </w:r>
      <w:r w:rsidRPr="00F61775">
        <w:rPr>
          <w:rFonts w:ascii="仿宋_GB2312" w:eastAsia="仿宋_GB2312" w:hAnsi="宋体" w:hint="eastAsia"/>
          <w:sz w:val="28"/>
          <w:szCs w:val="28"/>
        </w:rPr>
        <w:t>博士学历：第一年平均每月5000元+绩效，第二年平均每月5500元+绩效，第三年平均每月6000元+绩效。</w:t>
      </w:r>
    </w:p>
    <w:p w14:paraId="50C41138" w14:textId="348E27AE" w:rsidR="00BF3A4D" w:rsidRPr="00F61775" w:rsidRDefault="0004787B" w:rsidP="009D1F81">
      <w:pPr>
        <w:spacing w:line="540" w:lineRule="exact"/>
        <w:ind w:firstLineChars="200" w:firstLine="560"/>
        <w:rPr>
          <w:rFonts w:ascii="仿宋_GB2312" w:eastAsia="仿宋_GB2312" w:hAnsi="宋体"/>
          <w:sz w:val="28"/>
          <w:szCs w:val="28"/>
        </w:rPr>
      </w:pPr>
      <w:r w:rsidRPr="00F61775">
        <w:rPr>
          <w:rFonts w:ascii="仿宋_GB2312" w:eastAsia="仿宋_GB2312" w:hAnsi="宋体" w:hint="eastAsia"/>
          <w:sz w:val="28"/>
          <w:szCs w:val="28"/>
        </w:rPr>
        <w:t>绩效的发放参照医院相关文件执行。</w:t>
      </w:r>
    </w:p>
    <w:p w14:paraId="4960480D" w14:textId="76D665B6" w:rsidR="00627BC6" w:rsidRPr="00F61775" w:rsidRDefault="00BF3A4D" w:rsidP="009D1F81">
      <w:pPr>
        <w:spacing w:line="540" w:lineRule="exact"/>
        <w:ind w:firstLineChars="200" w:firstLine="560"/>
        <w:rPr>
          <w:rFonts w:ascii="仿宋_GB2312" w:eastAsia="仿宋_GB2312" w:hAnsi="宋体"/>
          <w:sz w:val="28"/>
          <w:szCs w:val="28"/>
        </w:rPr>
      </w:pPr>
      <w:r w:rsidRPr="00F61775">
        <w:rPr>
          <w:rFonts w:ascii="仿宋_GB2312" w:eastAsia="仿宋_GB2312" w:hAnsi="宋体" w:hint="eastAsia"/>
          <w:sz w:val="28"/>
          <w:szCs w:val="28"/>
        </w:rPr>
        <w:t>3.</w:t>
      </w:r>
      <w:r w:rsidR="009C7D74" w:rsidRPr="00F61775">
        <w:rPr>
          <w:rFonts w:ascii="仿宋_GB2312" w:eastAsia="仿宋_GB2312" w:hAnsi="宋体" w:hint="eastAsia"/>
          <w:sz w:val="28"/>
          <w:szCs w:val="28"/>
        </w:rPr>
        <w:t>委培学员培训期间待遇及人事管理按我院与派送单位之间的协议要求执行</w:t>
      </w:r>
      <w:r w:rsidR="00C74F61" w:rsidRPr="00F61775">
        <w:rPr>
          <w:rFonts w:ascii="仿宋_GB2312" w:eastAsia="仿宋_GB2312" w:hAnsi="宋体" w:hint="eastAsia"/>
          <w:sz w:val="28"/>
          <w:szCs w:val="28"/>
        </w:rPr>
        <w:t>；</w:t>
      </w:r>
    </w:p>
    <w:p w14:paraId="1F592139" w14:textId="17E77771" w:rsidR="009C7D74" w:rsidRPr="00F61775" w:rsidRDefault="009C7D74" w:rsidP="009D1F81">
      <w:pPr>
        <w:spacing w:line="540" w:lineRule="exact"/>
        <w:ind w:firstLineChars="200" w:firstLine="560"/>
        <w:rPr>
          <w:rFonts w:ascii="仿宋_GB2312" w:eastAsia="仿宋_GB2312" w:hAnsi="宋体"/>
          <w:sz w:val="28"/>
          <w:szCs w:val="28"/>
        </w:rPr>
      </w:pPr>
      <w:r w:rsidRPr="00F61775">
        <w:rPr>
          <w:rFonts w:ascii="仿宋_GB2312" w:eastAsia="仿宋_GB2312" w:hAnsi="宋体" w:hint="eastAsia"/>
          <w:sz w:val="28"/>
          <w:szCs w:val="28"/>
        </w:rPr>
        <w:t>4</w:t>
      </w:r>
      <w:r w:rsidRPr="00F61775">
        <w:rPr>
          <w:rFonts w:ascii="仿宋_GB2312" w:eastAsia="仿宋_GB2312" w:hAnsi="宋体"/>
          <w:sz w:val="28"/>
          <w:szCs w:val="28"/>
        </w:rPr>
        <w:t>.</w:t>
      </w:r>
      <w:r w:rsidRPr="00F61775">
        <w:rPr>
          <w:rFonts w:ascii="仿宋_GB2312" w:eastAsia="仿宋_GB2312" w:hAnsi="宋体" w:hint="eastAsia"/>
          <w:sz w:val="28"/>
          <w:szCs w:val="28"/>
        </w:rPr>
        <w:t>社会人实行人事代理制度，</w:t>
      </w:r>
      <w:r w:rsidR="00C74F61" w:rsidRPr="00F61775">
        <w:rPr>
          <w:rFonts w:ascii="仿宋_GB2312" w:eastAsia="仿宋_GB2312" w:hAnsi="宋体" w:hint="eastAsia"/>
          <w:sz w:val="28"/>
          <w:szCs w:val="28"/>
        </w:rPr>
        <w:t>学员须将人事档案挂靠正规的人事代理机构，医院</w:t>
      </w:r>
      <w:r w:rsidRPr="00F61775">
        <w:rPr>
          <w:rFonts w:ascii="仿宋_GB2312" w:eastAsia="仿宋_GB2312" w:hAnsi="宋体" w:hint="eastAsia"/>
          <w:sz w:val="28"/>
          <w:szCs w:val="28"/>
        </w:rPr>
        <w:t>按照国家标准购买“五险</w:t>
      </w:r>
      <w:proofErr w:type="gramStart"/>
      <w:r w:rsidRPr="00F61775">
        <w:rPr>
          <w:rFonts w:ascii="仿宋_GB2312" w:eastAsia="仿宋_GB2312" w:hAnsi="宋体" w:hint="eastAsia"/>
          <w:sz w:val="28"/>
          <w:szCs w:val="28"/>
        </w:rPr>
        <w:t>一</w:t>
      </w:r>
      <w:proofErr w:type="gramEnd"/>
      <w:r w:rsidRPr="00F61775">
        <w:rPr>
          <w:rFonts w:ascii="仿宋_GB2312" w:eastAsia="仿宋_GB2312" w:hAnsi="宋体" w:hint="eastAsia"/>
          <w:sz w:val="28"/>
          <w:szCs w:val="28"/>
        </w:rPr>
        <w:t>金”</w:t>
      </w:r>
      <w:r w:rsidR="00D02558" w:rsidRPr="00F61775">
        <w:rPr>
          <w:rFonts w:ascii="仿宋_GB2312" w:eastAsia="仿宋_GB2312" w:hAnsi="宋体" w:hint="eastAsia"/>
          <w:sz w:val="28"/>
          <w:szCs w:val="28"/>
        </w:rPr>
        <w:t>；</w:t>
      </w:r>
    </w:p>
    <w:p w14:paraId="7529DCF7" w14:textId="191BB877" w:rsidR="00BF3A4D" w:rsidRPr="00F61775" w:rsidRDefault="00C74F61" w:rsidP="009D1F81">
      <w:pPr>
        <w:spacing w:line="540" w:lineRule="exact"/>
        <w:ind w:firstLineChars="200" w:firstLine="560"/>
        <w:rPr>
          <w:rFonts w:ascii="仿宋_GB2312" w:eastAsia="仿宋_GB2312" w:hAnsi="宋体"/>
          <w:sz w:val="28"/>
          <w:szCs w:val="28"/>
        </w:rPr>
      </w:pPr>
      <w:r w:rsidRPr="00F61775">
        <w:rPr>
          <w:rFonts w:ascii="仿宋_GB2312" w:eastAsia="仿宋_GB2312" w:hAnsi="宋体"/>
          <w:sz w:val="28"/>
          <w:szCs w:val="28"/>
        </w:rPr>
        <w:t>5</w:t>
      </w:r>
      <w:r w:rsidR="00BF3A4D" w:rsidRPr="00F61775">
        <w:rPr>
          <w:rFonts w:ascii="仿宋_GB2312" w:eastAsia="仿宋_GB2312" w:hAnsi="宋体" w:hint="eastAsia"/>
          <w:sz w:val="28"/>
          <w:szCs w:val="28"/>
        </w:rPr>
        <w:t>.医院不提供住宿，住房补助一并纳入生活补助；</w:t>
      </w:r>
    </w:p>
    <w:p w14:paraId="6EC49BD9" w14:textId="1367B367" w:rsidR="00BF3A4D" w:rsidRPr="00F61775" w:rsidRDefault="00C74F61" w:rsidP="009D1F81">
      <w:pPr>
        <w:spacing w:line="540" w:lineRule="exact"/>
        <w:ind w:firstLineChars="200" w:firstLine="560"/>
        <w:rPr>
          <w:rFonts w:ascii="仿宋_GB2312" w:eastAsia="仿宋_GB2312" w:hAnsi="宋体"/>
          <w:sz w:val="28"/>
          <w:szCs w:val="28"/>
        </w:rPr>
      </w:pPr>
      <w:r w:rsidRPr="00F61775">
        <w:rPr>
          <w:rFonts w:ascii="仿宋_GB2312" w:eastAsia="仿宋_GB2312" w:hAnsi="宋体"/>
          <w:sz w:val="28"/>
          <w:szCs w:val="28"/>
        </w:rPr>
        <w:t>6</w:t>
      </w:r>
      <w:r w:rsidR="00BF3A4D" w:rsidRPr="00F61775">
        <w:rPr>
          <w:rFonts w:ascii="仿宋_GB2312" w:eastAsia="仿宋_GB2312" w:hAnsi="宋体" w:hint="eastAsia"/>
          <w:sz w:val="28"/>
          <w:szCs w:val="28"/>
        </w:rPr>
        <w:t>.培训人员结业后，</w:t>
      </w:r>
      <w:r w:rsidR="006640FF" w:rsidRPr="00F61775">
        <w:rPr>
          <w:rFonts w:ascii="仿宋_GB2312" w:eastAsia="仿宋_GB2312" w:hAnsi="宋体" w:hint="eastAsia"/>
          <w:sz w:val="28"/>
          <w:szCs w:val="28"/>
        </w:rPr>
        <w:t>劳动合同</w:t>
      </w:r>
      <w:r w:rsidR="00BF3A4D" w:rsidRPr="00F61775">
        <w:rPr>
          <w:rFonts w:ascii="仿宋_GB2312" w:eastAsia="仿宋_GB2312" w:hAnsi="宋体" w:hint="eastAsia"/>
          <w:sz w:val="28"/>
          <w:szCs w:val="28"/>
        </w:rPr>
        <w:t>自然终止并自行择业，对于考核优秀者根据医院当年实际情况按一定比例择优留院工作。</w:t>
      </w:r>
    </w:p>
    <w:p w14:paraId="079BD2C4" w14:textId="77777777" w:rsidR="00BF3A4D" w:rsidRPr="00F61775" w:rsidRDefault="00BF3A4D" w:rsidP="009D1F81">
      <w:pPr>
        <w:spacing w:line="540" w:lineRule="exact"/>
        <w:ind w:firstLineChars="200" w:firstLine="560"/>
        <w:rPr>
          <w:rFonts w:ascii="仿宋_GB2312" w:eastAsia="仿宋_GB2312" w:hAnsi="宋体"/>
          <w:sz w:val="28"/>
          <w:szCs w:val="28"/>
        </w:rPr>
      </w:pPr>
    </w:p>
    <w:p w14:paraId="1CF57E0C" w14:textId="40DB1A40" w:rsidR="00E662BC" w:rsidRPr="00F61775" w:rsidRDefault="00073174" w:rsidP="009D1F81">
      <w:pPr>
        <w:spacing w:line="540" w:lineRule="exact"/>
        <w:ind w:firstLineChars="200" w:firstLine="562"/>
        <w:rPr>
          <w:rFonts w:ascii="仿宋_GB2312" w:eastAsia="仿宋_GB2312" w:hAnsi="宋体"/>
          <w:b/>
          <w:sz w:val="28"/>
          <w:szCs w:val="28"/>
        </w:rPr>
      </w:pPr>
      <w:r w:rsidRPr="00F61775">
        <w:rPr>
          <w:rFonts w:ascii="仿宋_GB2312" w:eastAsia="仿宋_GB2312" w:hAnsi="宋体" w:hint="eastAsia"/>
          <w:b/>
          <w:sz w:val="28"/>
          <w:szCs w:val="28"/>
        </w:rPr>
        <w:t>七、招生录取</w:t>
      </w:r>
    </w:p>
    <w:p w14:paraId="10F146F6" w14:textId="085F2168" w:rsidR="00E662BC" w:rsidRPr="00F61775" w:rsidRDefault="00073174" w:rsidP="009D1F81">
      <w:pPr>
        <w:spacing w:line="540" w:lineRule="exact"/>
        <w:ind w:firstLineChars="200" w:firstLine="560"/>
        <w:rPr>
          <w:rFonts w:ascii="仿宋_GB2312" w:eastAsia="仿宋_GB2312" w:hAnsi="宋体"/>
          <w:sz w:val="28"/>
          <w:szCs w:val="28"/>
        </w:rPr>
      </w:pPr>
      <w:r w:rsidRPr="00F61775">
        <w:rPr>
          <w:rFonts w:ascii="仿宋_GB2312" w:eastAsia="仿宋_GB2312" w:hAnsi="宋体" w:hint="eastAsia"/>
          <w:sz w:val="28"/>
          <w:szCs w:val="28"/>
        </w:rPr>
        <w:t>1.接收报名后，由医院进行审查筛选</w:t>
      </w:r>
      <w:r w:rsidR="00AD2B3A" w:rsidRPr="00F61775">
        <w:rPr>
          <w:rFonts w:ascii="仿宋_GB2312" w:eastAsia="仿宋_GB2312" w:hAnsi="宋体" w:hint="eastAsia"/>
          <w:sz w:val="28"/>
          <w:szCs w:val="28"/>
        </w:rPr>
        <w:t>，结合各专业计划招收数和实际有效报名人数，按不超过1:3的比例筛选可参加招录考试的入围学员。</w:t>
      </w:r>
      <w:r w:rsidR="00F75CE8" w:rsidRPr="00F61775">
        <w:rPr>
          <w:rFonts w:ascii="仿宋_GB2312" w:eastAsia="仿宋_GB2312" w:hAnsi="宋体" w:hint="eastAsia"/>
          <w:sz w:val="28"/>
          <w:szCs w:val="28"/>
        </w:rPr>
        <w:t>通过</w:t>
      </w:r>
      <w:r w:rsidR="00F75CE8" w:rsidRPr="00F61775">
        <w:rPr>
          <w:rFonts w:ascii="仿宋_GB2312" w:eastAsia="仿宋_GB2312" w:hAnsi="宋体" w:hint="eastAsia"/>
          <w:sz w:val="28"/>
          <w:szCs w:val="28"/>
        </w:rPr>
        <w:lastRenderedPageBreak/>
        <w:t>邮件</w:t>
      </w:r>
      <w:r w:rsidRPr="00F61775">
        <w:rPr>
          <w:rFonts w:ascii="仿宋_GB2312" w:eastAsia="仿宋_GB2312" w:hAnsi="宋体" w:hint="eastAsia"/>
          <w:sz w:val="28"/>
          <w:szCs w:val="28"/>
        </w:rPr>
        <w:t>通知入围人员参加</w:t>
      </w:r>
      <w:r w:rsidR="009D45BA" w:rsidRPr="00F61775">
        <w:rPr>
          <w:rFonts w:ascii="仿宋_GB2312" w:eastAsia="仿宋_GB2312" w:hAnsi="宋体" w:hint="eastAsia"/>
          <w:sz w:val="28"/>
          <w:szCs w:val="28"/>
        </w:rPr>
        <w:t>招收考试（包括面试、专业理论考试和专业技能考试）</w:t>
      </w:r>
      <w:r w:rsidR="004B101E" w:rsidRPr="00F61775">
        <w:rPr>
          <w:rFonts w:ascii="仿宋_GB2312" w:eastAsia="仿宋_GB2312" w:hAnsi="宋体" w:hint="eastAsia"/>
          <w:sz w:val="28"/>
          <w:szCs w:val="28"/>
        </w:rPr>
        <w:t>。</w:t>
      </w:r>
      <w:r w:rsidR="0059085F" w:rsidRPr="00F61775">
        <w:rPr>
          <w:rFonts w:ascii="仿宋_GB2312" w:eastAsia="仿宋_GB2312" w:hAnsi="宋体" w:hint="eastAsia"/>
          <w:sz w:val="28"/>
          <w:szCs w:val="28"/>
        </w:rPr>
        <w:t>考试</w:t>
      </w:r>
      <w:r w:rsidRPr="00F61775">
        <w:rPr>
          <w:rFonts w:ascii="仿宋_GB2312" w:eastAsia="仿宋_GB2312" w:hAnsi="宋体" w:hint="eastAsia"/>
          <w:sz w:val="28"/>
          <w:szCs w:val="28"/>
        </w:rPr>
        <w:t>时间拟定</w:t>
      </w:r>
      <w:r w:rsidR="0059085F" w:rsidRPr="00F61775">
        <w:rPr>
          <w:rFonts w:ascii="仿宋_GB2312" w:eastAsia="仿宋_GB2312" w:hAnsi="宋体"/>
          <w:sz w:val="28"/>
          <w:szCs w:val="28"/>
        </w:rPr>
        <w:t>2021</w:t>
      </w:r>
      <w:r w:rsidR="0059085F" w:rsidRPr="00F61775">
        <w:rPr>
          <w:rFonts w:ascii="仿宋_GB2312" w:eastAsia="仿宋_GB2312" w:hAnsi="宋体" w:hint="eastAsia"/>
          <w:sz w:val="28"/>
          <w:szCs w:val="28"/>
        </w:rPr>
        <w:t>年5月</w:t>
      </w:r>
      <w:r w:rsidR="00AD2B3A" w:rsidRPr="00F61775">
        <w:rPr>
          <w:rFonts w:ascii="仿宋_GB2312" w:eastAsia="仿宋_GB2312" w:hAnsi="宋体" w:hint="eastAsia"/>
          <w:sz w:val="28"/>
          <w:szCs w:val="28"/>
        </w:rPr>
        <w:t>中旬</w:t>
      </w:r>
      <w:r w:rsidR="00404B16" w:rsidRPr="00F61775">
        <w:rPr>
          <w:rFonts w:ascii="仿宋_GB2312" w:eastAsia="仿宋_GB2312" w:hAnsi="宋体" w:hint="eastAsia"/>
          <w:sz w:val="28"/>
          <w:szCs w:val="28"/>
        </w:rPr>
        <w:t>,</w:t>
      </w:r>
      <w:bookmarkStart w:id="6" w:name="_Hlk25821731"/>
      <w:r w:rsidR="00961D73" w:rsidRPr="00F61775">
        <w:rPr>
          <w:rFonts w:ascii="仿宋_GB2312" w:eastAsia="仿宋_GB2312" w:hAnsi="宋体" w:hint="eastAsia"/>
          <w:sz w:val="28"/>
          <w:szCs w:val="28"/>
        </w:rPr>
        <w:t>确切</w:t>
      </w:r>
      <w:bookmarkEnd w:id="6"/>
      <w:r w:rsidRPr="00F61775">
        <w:rPr>
          <w:rFonts w:ascii="仿宋_GB2312" w:eastAsia="仿宋_GB2312" w:hAnsi="宋体" w:hint="eastAsia"/>
          <w:sz w:val="28"/>
          <w:szCs w:val="28"/>
        </w:rPr>
        <w:t>时间及</w:t>
      </w:r>
      <w:r w:rsidR="001E1D72" w:rsidRPr="00F61775">
        <w:rPr>
          <w:rFonts w:ascii="仿宋_GB2312" w:eastAsia="仿宋_GB2312" w:hAnsi="宋体" w:hint="eastAsia"/>
          <w:sz w:val="28"/>
          <w:szCs w:val="28"/>
        </w:rPr>
        <w:t>具体</w:t>
      </w:r>
      <w:r w:rsidRPr="00F61775">
        <w:rPr>
          <w:rFonts w:ascii="仿宋_GB2312" w:eastAsia="仿宋_GB2312" w:hAnsi="宋体" w:hint="eastAsia"/>
          <w:sz w:val="28"/>
          <w:szCs w:val="28"/>
        </w:rPr>
        <w:t>安排另行通知,请及时查阅邮件</w:t>
      </w:r>
      <w:r w:rsidR="0059085F" w:rsidRPr="00F61775">
        <w:rPr>
          <w:rFonts w:ascii="仿宋_GB2312" w:eastAsia="仿宋_GB2312" w:hAnsi="宋体" w:hint="eastAsia"/>
          <w:sz w:val="28"/>
          <w:szCs w:val="28"/>
        </w:rPr>
        <w:t>（</w:t>
      </w:r>
      <w:r w:rsidR="00952F1A" w:rsidRPr="00F61775">
        <w:rPr>
          <w:rFonts w:ascii="仿宋_GB2312" w:eastAsia="仿宋_GB2312" w:hAnsi="宋体" w:hint="eastAsia"/>
          <w:sz w:val="28"/>
          <w:szCs w:val="28"/>
        </w:rPr>
        <w:t>本人在</w:t>
      </w:r>
      <w:proofErr w:type="gramStart"/>
      <w:r w:rsidR="0059085F" w:rsidRPr="00F61775">
        <w:rPr>
          <w:rFonts w:ascii="仿宋_GB2312" w:eastAsia="仿宋_GB2312" w:hAnsi="宋体" w:hint="eastAsia"/>
          <w:sz w:val="28"/>
          <w:szCs w:val="28"/>
        </w:rPr>
        <w:t>省系统</w:t>
      </w:r>
      <w:proofErr w:type="gramEnd"/>
      <w:r w:rsidR="00952F1A" w:rsidRPr="00F61775">
        <w:rPr>
          <w:rFonts w:ascii="仿宋_GB2312" w:eastAsia="仿宋_GB2312" w:hAnsi="宋体" w:hint="eastAsia"/>
          <w:sz w:val="28"/>
          <w:szCs w:val="28"/>
        </w:rPr>
        <w:t>报名</w:t>
      </w:r>
      <w:r w:rsidR="0059085F" w:rsidRPr="00F61775">
        <w:rPr>
          <w:rFonts w:ascii="仿宋_GB2312" w:eastAsia="仿宋_GB2312" w:hAnsi="宋体" w:hint="eastAsia"/>
          <w:sz w:val="28"/>
          <w:szCs w:val="28"/>
        </w:rPr>
        <w:t>填报邮箱）或</w:t>
      </w:r>
      <w:proofErr w:type="gramStart"/>
      <w:r w:rsidR="008E2CEF" w:rsidRPr="00F61775">
        <w:rPr>
          <w:rFonts w:ascii="仿宋_GB2312" w:eastAsia="仿宋_GB2312" w:hAnsi="宋体" w:hint="eastAsia"/>
          <w:sz w:val="28"/>
          <w:szCs w:val="28"/>
        </w:rPr>
        <w:t>医院</w:t>
      </w:r>
      <w:r w:rsidRPr="00F61775">
        <w:rPr>
          <w:rFonts w:ascii="仿宋_GB2312" w:eastAsia="仿宋_GB2312" w:hAnsi="宋体" w:hint="eastAsia"/>
          <w:sz w:val="28"/>
          <w:szCs w:val="28"/>
        </w:rPr>
        <w:t>官网信息</w:t>
      </w:r>
      <w:proofErr w:type="gramEnd"/>
      <w:r w:rsidRPr="00F61775">
        <w:rPr>
          <w:rFonts w:ascii="仿宋_GB2312" w:eastAsia="仿宋_GB2312" w:hAnsi="宋体" w:hint="eastAsia"/>
          <w:sz w:val="28"/>
          <w:szCs w:val="28"/>
        </w:rPr>
        <w:t>。</w:t>
      </w:r>
    </w:p>
    <w:p w14:paraId="133C127A" w14:textId="70C4720D" w:rsidR="00E662BC" w:rsidRPr="00F61775" w:rsidRDefault="00073174" w:rsidP="009D1F81">
      <w:pPr>
        <w:spacing w:line="540" w:lineRule="exact"/>
        <w:ind w:firstLineChars="200" w:firstLine="560"/>
        <w:jc w:val="left"/>
        <w:rPr>
          <w:rFonts w:ascii="仿宋_GB2312" w:eastAsia="仿宋_GB2312" w:hAnsi="宋体"/>
          <w:sz w:val="28"/>
          <w:szCs w:val="28"/>
        </w:rPr>
      </w:pPr>
      <w:r w:rsidRPr="00F61775">
        <w:rPr>
          <w:rFonts w:ascii="仿宋_GB2312" w:eastAsia="仿宋_GB2312" w:hAnsi="宋体" w:hint="eastAsia"/>
          <w:sz w:val="28"/>
          <w:szCs w:val="28"/>
        </w:rPr>
        <w:t>2.根据报名人员笔试、面试和业务综合素质择优录取。</w:t>
      </w:r>
    </w:p>
    <w:p w14:paraId="3B5859C7" w14:textId="66C158CE" w:rsidR="001D3ABD" w:rsidRPr="00F61775" w:rsidRDefault="001D3ABD" w:rsidP="009D1F81">
      <w:pPr>
        <w:spacing w:line="540" w:lineRule="exact"/>
        <w:ind w:firstLineChars="200" w:firstLine="560"/>
        <w:jc w:val="left"/>
        <w:rPr>
          <w:rFonts w:ascii="仿宋_GB2312" w:eastAsia="仿宋_GB2312" w:hAnsi="宋体"/>
          <w:sz w:val="28"/>
          <w:szCs w:val="28"/>
        </w:rPr>
      </w:pPr>
      <w:r w:rsidRPr="00F61775">
        <w:rPr>
          <w:rFonts w:ascii="仿宋_GB2312" w:eastAsia="仿宋_GB2312" w:hAnsi="宋体" w:hint="eastAsia"/>
          <w:sz w:val="28"/>
          <w:szCs w:val="28"/>
        </w:rPr>
        <w:t>3.</w:t>
      </w:r>
      <w:r w:rsidR="00952F1A" w:rsidRPr="00F61775">
        <w:rPr>
          <w:rFonts w:ascii="仿宋_GB2312" w:eastAsia="仿宋_GB2312" w:hAnsi="宋体" w:hint="eastAsia"/>
          <w:sz w:val="28"/>
          <w:szCs w:val="28"/>
        </w:rPr>
        <w:t>系统</w:t>
      </w:r>
      <w:r w:rsidRPr="00F61775">
        <w:rPr>
          <w:rFonts w:ascii="仿宋_GB2312" w:eastAsia="仿宋_GB2312" w:hAnsi="宋体" w:hint="eastAsia"/>
          <w:sz w:val="28"/>
          <w:szCs w:val="28"/>
        </w:rPr>
        <w:t>录取后不报到、或报到后自行退出者，报名系统不予退出处理。</w:t>
      </w:r>
    </w:p>
    <w:p w14:paraId="029D9443" w14:textId="77777777" w:rsidR="00E662BC" w:rsidRPr="00F61775" w:rsidRDefault="00E662BC" w:rsidP="009D1F81">
      <w:pPr>
        <w:spacing w:line="540" w:lineRule="exact"/>
        <w:ind w:firstLineChars="200" w:firstLine="560"/>
        <w:rPr>
          <w:rFonts w:ascii="仿宋_GB2312" w:eastAsia="仿宋_GB2312" w:hAnsi="宋体"/>
          <w:sz w:val="28"/>
          <w:szCs w:val="28"/>
        </w:rPr>
      </w:pPr>
    </w:p>
    <w:p w14:paraId="724D7BD2" w14:textId="77777777" w:rsidR="00E662BC" w:rsidRPr="00F61775" w:rsidRDefault="00073174" w:rsidP="009D1F81">
      <w:pPr>
        <w:spacing w:line="540" w:lineRule="exact"/>
        <w:ind w:firstLineChars="200" w:firstLine="562"/>
        <w:rPr>
          <w:rFonts w:ascii="仿宋_GB2312" w:eastAsia="仿宋_GB2312" w:hAnsi="宋体"/>
          <w:b/>
          <w:sz w:val="28"/>
          <w:szCs w:val="28"/>
        </w:rPr>
      </w:pPr>
      <w:r w:rsidRPr="00F61775">
        <w:rPr>
          <w:rFonts w:ascii="仿宋_GB2312" w:eastAsia="仿宋_GB2312" w:hAnsi="宋体" w:hint="eastAsia"/>
          <w:b/>
          <w:sz w:val="28"/>
          <w:szCs w:val="28"/>
        </w:rPr>
        <w:t>八、联系方式</w:t>
      </w:r>
    </w:p>
    <w:p w14:paraId="21940AF3" w14:textId="37B8041D" w:rsidR="00E662BC" w:rsidRPr="00F61775" w:rsidRDefault="00073174" w:rsidP="009D1F81">
      <w:pPr>
        <w:spacing w:line="540" w:lineRule="exact"/>
        <w:ind w:firstLineChars="200" w:firstLine="560"/>
        <w:rPr>
          <w:rFonts w:ascii="仿宋_GB2312" w:eastAsia="仿宋_GB2312" w:hAnsi="宋体"/>
          <w:sz w:val="28"/>
          <w:szCs w:val="28"/>
        </w:rPr>
      </w:pPr>
      <w:proofErr w:type="gramStart"/>
      <w:r w:rsidRPr="00F61775">
        <w:rPr>
          <w:rFonts w:ascii="仿宋_GB2312" w:eastAsia="仿宋_GB2312" w:hAnsi="宋体" w:hint="eastAsia"/>
          <w:sz w:val="28"/>
          <w:szCs w:val="28"/>
        </w:rPr>
        <w:t>住培办公室</w:t>
      </w:r>
      <w:proofErr w:type="gramEnd"/>
      <w:r w:rsidRPr="00F61775">
        <w:rPr>
          <w:rFonts w:ascii="仿宋_GB2312" w:eastAsia="仿宋_GB2312" w:hAnsi="宋体" w:hint="eastAsia"/>
          <w:sz w:val="28"/>
          <w:szCs w:val="28"/>
        </w:rPr>
        <w:t>联系人：麦老师、桂老师，020-84418626</w:t>
      </w:r>
    </w:p>
    <w:p w14:paraId="4774C6CC" w14:textId="150A38FB" w:rsidR="00E662BC" w:rsidRPr="00F61775" w:rsidRDefault="00073174" w:rsidP="009D1F81">
      <w:pPr>
        <w:spacing w:line="540" w:lineRule="exact"/>
        <w:ind w:firstLineChars="200" w:firstLine="560"/>
        <w:rPr>
          <w:rFonts w:ascii="仿宋_GB2312" w:eastAsia="仿宋_GB2312" w:hAnsi="宋体"/>
          <w:sz w:val="28"/>
          <w:szCs w:val="28"/>
        </w:rPr>
      </w:pPr>
      <w:r w:rsidRPr="00F61775">
        <w:rPr>
          <w:rFonts w:ascii="仿宋_GB2312" w:eastAsia="仿宋_GB2312" w:hAnsi="宋体" w:hint="eastAsia"/>
          <w:sz w:val="28"/>
          <w:szCs w:val="28"/>
        </w:rPr>
        <w:t>地址及邮编：广东省广州市海珠区江南大道南366号南方医科大学口腔医院（广东省口腔医院）连州楼5楼科教科</w:t>
      </w:r>
      <w:r w:rsidR="00AE2FCE" w:rsidRPr="00F61775">
        <w:rPr>
          <w:rFonts w:ascii="仿宋_GB2312" w:eastAsia="仿宋_GB2312" w:hAnsi="宋体" w:hint="eastAsia"/>
          <w:sz w:val="28"/>
          <w:szCs w:val="28"/>
        </w:rPr>
        <w:t>，</w:t>
      </w:r>
      <w:r w:rsidRPr="00F61775">
        <w:rPr>
          <w:rFonts w:ascii="仿宋_GB2312" w:eastAsia="仿宋_GB2312" w:hAnsi="宋体" w:hint="eastAsia"/>
          <w:sz w:val="28"/>
          <w:szCs w:val="28"/>
        </w:rPr>
        <w:t>510280</w:t>
      </w:r>
    </w:p>
    <w:p w14:paraId="23870B2A" w14:textId="77777777" w:rsidR="00404B16" w:rsidRPr="00F61775" w:rsidRDefault="00404B16" w:rsidP="009D1F81">
      <w:pPr>
        <w:spacing w:line="540" w:lineRule="exact"/>
        <w:ind w:firstLineChars="200" w:firstLine="560"/>
        <w:rPr>
          <w:rFonts w:ascii="仿宋_GB2312" w:eastAsia="仿宋_GB2312" w:hAnsi="宋体"/>
          <w:sz w:val="28"/>
          <w:szCs w:val="28"/>
        </w:rPr>
      </w:pPr>
      <w:r w:rsidRPr="00F61775">
        <w:rPr>
          <w:rFonts w:ascii="仿宋_GB2312" w:eastAsia="仿宋_GB2312" w:hAnsi="宋体" w:hint="eastAsia"/>
          <w:sz w:val="28"/>
          <w:szCs w:val="28"/>
        </w:rPr>
        <w:t>医院官网：http://www.smukqyy.com/</w:t>
      </w:r>
    </w:p>
    <w:p w14:paraId="674A8D6D" w14:textId="77777777" w:rsidR="00B96E3D" w:rsidRPr="00F61775" w:rsidRDefault="00B96E3D" w:rsidP="009D1F81">
      <w:pPr>
        <w:spacing w:line="540" w:lineRule="exact"/>
        <w:ind w:firstLineChars="200" w:firstLine="562"/>
        <w:rPr>
          <w:rFonts w:ascii="仿宋_GB2312" w:eastAsia="仿宋_GB2312" w:hAnsi="宋体"/>
          <w:b/>
          <w:sz w:val="28"/>
          <w:szCs w:val="28"/>
        </w:rPr>
      </w:pPr>
    </w:p>
    <w:p w14:paraId="65FB54A0" w14:textId="3EABFE60" w:rsidR="00E662BC" w:rsidRPr="00F61775" w:rsidRDefault="00B96E3D" w:rsidP="009D1F81">
      <w:pPr>
        <w:spacing w:line="540" w:lineRule="exact"/>
        <w:ind w:firstLineChars="200" w:firstLine="562"/>
        <w:rPr>
          <w:rFonts w:ascii="仿宋_GB2312" w:eastAsia="仿宋_GB2312" w:hAnsi="宋体"/>
          <w:b/>
          <w:sz w:val="28"/>
          <w:szCs w:val="28"/>
        </w:rPr>
      </w:pPr>
      <w:r w:rsidRPr="00F61775">
        <w:rPr>
          <w:rFonts w:ascii="仿宋_GB2312" w:eastAsia="仿宋_GB2312" w:hAnsi="宋体" w:hint="eastAsia"/>
          <w:b/>
          <w:sz w:val="28"/>
          <w:szCs w:val="28"/>
        </w:rPr>
        <w:t>九、</w:t>
      </w:r>
      <w:r w:rsidR="00073174" w:rsidRPr="00F61775">
        <w:rPr>
          <w:rFonts w:ascii="仿宋_GB2312" w:eastAsia="仿宋_GB2312" w:hAnsi="宋体" w:hint="eastAsia"/>
          <w:b/>
          <w:sz w:val="28"/>
          <w:szCs w:val="28"/>
        </w:rPr>
        <w:t>交通指南：</w:t>
      </w:r>
    </w:p>
    <w:p w14:paraId="75EA7A21" w14:textId="73C7B350" w:rsidR="00E662BC" w:rsidRPr="00F61775" w:rsidRDefault="00073174" w:rsidP="009D1F81">
      <w:pPr>
        <w:spacing w:line="540" w:lineRule="exact"/>
        <w:ind w:firstLineChars="200" w:firstLine="560"/>
        <w:rPr>
          <w:rFonts w:ascii="仿宋_GB2312" w:eastAsia="仿宋_GB2312" w:hAnsi="宋体"/>
          <w:sz w:val="28"/>
          <w:szCs w:val="28"/>
        </w:rPr>
      </w:pPr>
      <w:r w:rsidRPr="00F61775">
        <w:rPr>
          <w:rFonts w:ascii="仿宋_GB2312" w:eastAsia="仿宋_GB2312" w:hAnsi="宋体" w:hint="eastAsia"/>
          <w:sz w:val="28"/>
          <w:szCs w:val="28"/>
        </w:rPr>
        <w:t>地铁2号线、8号线：昌岗站F出口</w:t>
      </w:r>
    </w:p>
    <w:p w14:paraId="3F5C356E" w14:textId="4F36F521" w:rsidR="00E662BC" w:rsidRPr="00F61775" w:rsidRDefault="00073174" w:rsidP="009D1F81">
      <w:pPr>
        <w:spacing w:line="540" w:lineRule="exact"/>
        <w:ind w:firstLineChars="200" w:firstLine="560"/>
        <w:rPr>
          <w:rFonts w:ascii="仿宋_GB2312" w:eastAsia="仿宋_GB2312" w:hAnsi="宋体"/>
          <w:sz w:val="28"/>
          <w:szCs w:val="28"/>
        </w:rPr>
      </w:pPr>
      <w:r w:rsidRPr="00F61775">
        <w:rPr>
          <w:rFonts w:ascii="仿宋_GB2312" w:eastAsia="仿宋_GB2312" w:hAnsi="宋体" w:hint="eastAsia"/>
          <w:sz w:val="28"/>
          <w:szCs w:val="28"/>
        </w:rPr>
        <w:t>公车站：广</w:t>
      </w:r>
      <w:proofErr w:type="gramStart"/>
      <w:r w:rsidRPr="00F61775">
        <w:rPr>
          <w:rFonts w:ascii="仿宋_GB2312" w:eastAsia="仿宋_GB2312" w:hAnsi="宋体" w:hint="eastAsia"/>
          <w:sz w:val="28"/>
          <w:szCs w:val="28"/>
        </w:rPr>
        <w:t>医</w:t>
      </w:r>
      <w:proofErr w:type="gramEnd"/>
      <w:r w:rsidRPr="00F61775">
        <w:rPr>
          <w:rFonts w:ascii="仿宋_GB2312" w:eastAsia="仿宋_GB2312" w:hAnsi="宋体" w:hint="eastAsia"/>
          <w:sz w:val="28"/>
          <w:szCs w:val="28"/>
        </w:rPr>
        <w:t>二院站、华海大厦站、信和广场站、</w:t>
      </w:r>
      <w:proofErr w:type="gramStart"/>
      <w:r w:rsidRPr="00F61775">
        <w:rPr>
          <w:rFonts w:ascii="仿宋_GB2312" w:eastAsia="仿宋_GB2312" w:hAnsi="宋体" w:hint="eastAsia"/>
          <w:sz w:val="28"/>
          <w:szCs w:val="28"/>
        </w:rPr>
        <w:t>礼岗站</w:t>
      </w:r>
      <w:proofErr w:type="gramEnd"/>
      <w:r w:rsidRPr="00F61775">
        <w:rPr>
          <w:rFonts w:ascii="仿宋_GB2312" w:eastAsia="仿宋_GB2312" w:hAnsi="宋体" w:hint="eastAsia"/>
          <w:sz w:val="28"/>
          <w:szCs w:val="28"/>
        </w:rPr>
        <w:t>、海珠购物中心站</w:t>
      </w:r>
    </w:p>
    <w:p w14:paraId="4F7A9719" w14:textId="77777777" w:rsidR="00E662BC" w:rsidRPr="00F61775" w:rsidRDefault="00E662BC" w:rsidP="009D1F81">
      <w:pPr>
        <w:spacing w:line="540" w:lineRule="exact"/>
        <w:ind w:firstLineChars="200" w:firstLine="560"/>
        <w:rPr>
          <w:rFonts w:ascii="仿宋_GB2312" w:eastAsia="仿宋_GB2312" w:hAnsi="宋体"/>
          <w:sz w:val="28"/>
          <w:szCs w:val="28"/>
        </w:rPr>
      </w:pPr>
    </w:p>
    <w:p w14:paraId="2A2652E2" w14:textId="02BA4475" w:rsidR="00E662BC" w:rsidRPr="00F61775" w:rsidRDefault="00B96E3D" w:rsidP="009D1F81">
      <w:pPr>
        <w:spacing w:line="540" w:lineRule="exact"/>
        <w:ind w:firstLineChars="200" w:firstLine="562"/>
        <w:rPr>
          <w:rFonts w:ascii="仿宋_GB2312" w:eastAsia="仿宋_GB2312" w:hAnsi="宋体"/>
          <w:b/>
          <w:sz w:val="28"/>
          <w:szCs w:val="28"/>
        </w:rPr>
      </w:pPr>
      <w:r w:rsidRPr="00F61775">
        <w:rPr>
          <w:rFonts w:ascii="仿宋_GB2312" w:eastAsia="仿宋_GB2312" w:hAnsi="宋体" w:hint="eastAsia"/>
          <w:b/>
          <w:sz w:val="28"/>
          <w:szCs w:val="28"/>
        </w:rPr>
        <w:t>十</w:t>
      </w:r>
      <w:r w:rsidR="00073174" w:rsidRPr="00F61775">
        <w:rPr>
          <w:rFonts w:ascii="仿宋_GB2312" w:eastAsia="仿宋_GB2312" w:hAnsi="宋体" w:hint="eastAsia"/>
          <w:b/>
          <w:sz w:val="28"/>
          <w:szCs w:val="28"/>
        </w:rPr>
        <w:t>、本招生简章解释权归南方医科大学口腔医院</w:t>
      </w:r>
    </w:p>
    <w:p w14:paraId="7B192A8A" w14:textId="57ADD2FC" w:rsidR="00E662BC" w:rsidRPr="00F61775" w:rsidRDefault="00073174" w:rsidP="00597537">
      <w:pPr>
        <w:spacing w:line="540" w:lineRule="exact"/>
        <w:ind w:firstLineChars="200" w:firstLine="560"/>
        <w:rPr>
          <w:rFonts w:ascii="仿宋_GB2312" w:eastAsia="仿宋_GB2312" w:hAnsi="宋体"/>
          <w:sz w:val="28"/>
          <w:szCs w:val="28"/>
        </w:rPr>
      </w:pPr>
      <w:r w:rsidRPr="00F61775">
        <w:rPr>
          <w:rFonts w:ascii="仿宋_GB2312" w:eastAsia="仿宋_GB2312" w:hAnsi="宋体" w:hint="eastAsia"/>
          <w:sz w:val="28"/>
          <w:szCs w:val="28"/>
        </w:rPr>
        <w:t>附：20</w:t>
      </w:r>
      <w:r w:rsidRPr="00F61775">
        <w:rPr>
          <w:rFonts w:ascii="仿宋_GB2312" w:eastAsia="仿宋_GB2312" w:hAnsi="宋体"/>
          <w:sz w:val="28"/>
          <w:szCs w:val="28"/>
        </w:rPr>
        <w:t>2</w:t>
      </w:r>
      <w:r w:rsidR="004A411B" w:rsidRPr="00F61775">
        <w:rPr>
          <w:rFonts w:ascii="仿宋_GB2312" w:eastAsia="仿宋_GB2312" w:hAnsi="宋体"/>
          <w:sz w:val="28"/>
          <w:szCs w:val="28"/>
        </w:rPr>
        <w:t>1</w:t>
      </w:r>
      <w:r w:rsidRPr="00F61775">
        <w:rPr>
          <w:rFonts w:ascii="仿宋_GB2312" w:eastAsia="仿宋_GB2312" w:hAnsi="宋体" w:hint="eastAsia"/>
          <w:sz w:val="28"/>
          <w:szCs w:val="28"/>
        </w:rPr>
        <w:t>年南方医科大学</w:t>
      </w:r>
      <w:hyperlink r:id="rId8" w:tgtFrame="_self" w:history="1">
        <w:r w:rsidRPr="00F61775">
          <w:rPr>
            <w:rStyle w:val="aa"/>
            <w:rFonts w:ascii="仿宋_GB2312" w:eastAsia="仿宋_GB2312" w:hAnsi="宋体" w:hint="eastAsia"/>
            <w:color w:val="auto"/>
            <w:sz w:val="28"/>
            <w:szCs w:val="28"/>
            <w:u w:val="none"/>
          </w:rPr>
          <w:t>口腔医院住院医师规范化培训报名表.doc</w:t>
        </w:r>
      </w:hyperlink>
    </w:p>
    <w:p w14:paraId="0F81E0AE" w14:textId="77777777" w:rsidR="00E662BC" w:rsidRPr="00F61775" w:rsidRDefault="00E662BC" w:rsidP="009D1F81">
      <w:pPr>
        <w:spacing w:line="540" w:lineRule="exact"/>
        <w:ind w:firstLineChars="150" w:firstLine="420"/>
        <w:rPr>
          <w:rFonts w:ascii="仿宋_GB2312" w:eastAsia="仿宋_GB2312" w:hAnsi="宋体"/>
          <w:sz w:val="28"/>
          <w:szCs w:val="28"/>
        </w:rPr>
      </w:pPr>
    </w:p>
    <w:p w14:paraId="04952019" w14:textId="51A2FE86" w:rsidR="00E662BC" w:rsidRPr="00F61775" w:rsidRDefault="00073174" w:rsidP="009D1F81">
      <w:pPr>
        <w:spacing w:line="540" w:lineRule="exact"/>
        <w:ind w:firstLineChars="150" w:firstLine="420"/>
        <w:jc w:val="right"/>
        <w:rPr>
          <w:rFonts w:ascii="仿宋_GB2312" w:eastAsia="仿宋_GB2312" w:hAnsi="宋体"/>
          <w:sz w:val="28"/>
          <w:szCs w:val="28"/>
        </w:rPr>
      </w:pPr>
      <w:r w:rsidRPr="00F61775">
        <w:rPr>
          <w:rFonts w:ascii="仿宋_GB2312" w:eastAsia="仿宋_GB2312" w:hAnsi="宋体" w:hint="eastAsia"/>
          <w:sz w:val="28"/>
          <w:szCs w:val="28"/>
        </w:rPr>
        <w:t>南方医科大学口腔医院</w:t>
      </w:r>
      <w:r w:rsidR="00171950" w:rsidRPr="00F61775">
        <w:rPr>
          <w:rFonts w:ascii="仿宋_GB2312" w:eastAsia="仿宋_GB2312" w:hAnsi="宋体" w:hint="eastAsia"/>
          <w:sz w:val="28"/>
          <w:szCs w:val="28"/>
        </w:rPr>
        <w:t>（广东省口腔医院）</w:t>
      </w:r>
    </w:p>
    <w:p w14:paraId="67FD0AFD" w14:textId="19A59263" w:rsidR="00E662BC" w:rsidRPr="00F61775" w:rsidRDefault="003F3EE7" w:rsidP="00597537">
      <w:pPr>
        <w:wordWrap w:val="0"/>
        <w:spacing w:line="540" w:lineRule="exact"/>
        <w:ind w:firstLineChars="150" w:firstLine="420"/>
        <w:jc w:val="right"/>
        <w:rPr>
          <w:rFonts w:ascii="仿宋_GB2312" w:eastAsia="仿宋_GB2312" w:hAnsi="宋体"/>
          <w:sz w:val="28"/>
          <w:szCs w:val="28"/>
        </w:rPr>
      </w:pPr>
      <w:r w:rsidRPr="00F61775">
        <w:rPr>
          <w:rFonts w:ascii="仿宋_GB2312" w:eastAsia="仿宋_GB2312" w:hAnsi="宋体" w:hint="eastAsia"/>
          <w:sz w:val="28"/>
          <w:szCs w:val="28"/>
        </w:rPr>
        <w:t>20</w:t>
      </w:r>
      <w:r w:rsidRPr="00F61775">
        <w:rPr>
          <w:rFonts w:ascii="仿宋_GB2312" w:eastAsia="仿宋_GB2312" w:hAnsi="宋体"/>
          <w:sz w:val="28"/>
          <w:szCs w:val="28"/>
        </w:rPr>
        <w:t>21</w:t>
      </w:r>
      <w:r w:rsidRPr="00F61775">
        <w:rPr>
          <w:rFonts w:ascii="仿宋_GB2312" w:eastAsia="仿宋_GB2312" w:hAnsi="宋体" w:hint="eastAsia"/>
          <w:sz w:val="28"/>
          <w:szCs w:val="28"/>
        </w:rPr>
        <w:t>年</w:t>
      </w:r>
      <w:r w:rsidRPr="00F61775">
        <w:rPr>
          <w:rFonts w:ascii="仿宋_GB2312" w:eastAsia="仿宋_GB2312" w:hAnsi="宋体"/>
          <w:sz w:val="28"/>
          <w:szCs w:val="28"/>
        </w:rPr>
        <w:t>4</w:t>
      </w:r>
      <w:r w:rsidRPr="00F61775">
        <w:rPr>
          <w:rFonts w:ascii="仿宋_GB2312" w:eastAsia="仿宋_GB2312" w:hAnsi="宋体" w:hint="eastAsia"/>
          <w:sz w:val="28"/>
          <w:szCs w:val="28"/>
        </w:rPr>
        <w:t>月</w:t>
      </w:r>
      <w:r w:rsidRPr="00F61775">
        <w:rPr>
          <w:rFonts w:ascii="仿宋_GB2312" w:eastAsia="仿宋_GB2312" w:hAnsi="宋体"/>
          <w:sz w:val="28"/>
          <w:szCs w:val="28"/>
        </w:rPr>
        <w:t>14</w:t>
      </w:r>
      <w:r w:rsidR="00073174" w:rsidRPr="00F61775">
        <w:rPr>
          <w:rFonts w:ascii="仿宋_GB2312" w:eastAsia="仿宋_GB2312" w:hAnsi="宋体" w:hint="eastAsia"/>
          <w:sz w:val="28"/>
          <w:szCs w:val="28"/>
        </w:rPr>
        <w:t>日</w:t>
      </w:r>
      <w:r w:rsidR="00597537" w:rsidRPr="00F61775">
        <w:rPr>
          <w:rFonts w:ascii="仿宋_GB2312" w:eastAsia="仿宋_GB2312" w:hAnsi="宋体" w:hint="eastAsia"/>
          <w:sz w:val="28"/>
          <w:szCs w:val="28"/>
        </w:rPr>
        <w:t xml:space="preserve"> </w:t>
      </w:r>
      <w:r w:rsidR="00171950" w:rsidRPr="00F61775">
        <w:rPr>
          <w:rFonts w:ascii="仿宋_GB2312" w:eastAsia="仿宋_GB2312" w:hAnsi="宋体"/>
          <w:sz w:val="28"/>
          <w:szCs w:val="28"/>
        </w:rPr>
        <w:t xml:space="preserve">     </w:t>
      </w:r>
    </w:p>
    <w:sectPr w:rsidR="00E662BC" w:rsidRPr="00F61775">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8893D" w14:textId="77777777" w:rsidR="006F371A" w:rsidRDefault="006F371A" w:rsidP="000D2016">
      <w:r>
        <w:separator/>
      </w:r>
    </w:p>
  </w:endnote>
  <w:endnote w:type="continuationSeparator" w:id="0">
    <w:p w14:paraId="7DE0D420" w14:textId="77777777" w:rsidR="006F371A" w:rsidRDefault="006F371A" w:rsidP="000D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A00002BF" w:usb1="184F6CFA" w:usb2="00000012"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2D682" w14:textId="77777777" w:rsidR="006F371A" w:rsidRDefault="006F371A" w:rsidP="000D2016">
      <w:r>
        <w:separator/>
      </w:r>
    </w:p>
  </w:footnote>
  <w:footnote w:type="continuationSeparator" w:id="0">
    <w:p w14:paraId="1156FF5D" w14:textId="77777777" w:rsidR="006F371A" w:rsidRDefault="006F371A" w:rsidP="000D2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E622A"/>
    <w:multiLevelType w:val="multilevel"/>
    <w:tmpl w:val="11AE622A"/>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CD"/>
    <w:rsid w:val="00000CA2"/>
    <w:rsid w:val="00011009"/>
    <w:rsid w:val="00013A8C"/>
    <w:rsid w:val="00014DA4"/>
    <w:rsid w:val="0002240D"/>
    <w:rsid w:val="0003649F"/>
    <w:rsid w:val="00043E01"/>
    <w:rsid w:val="0004787B"/>
    <w:rsid w:val="00055D11"/>
    <w:rsid w:val="00057C43"/>
    <w:rsid w:val="000634F6"/>
    <w:rsid w:val="00064F4F"/>
    <w:rsid w:val="000668FA"/>
    <w:rsid w:val="00073174"/>
    <w:rsid w:val="00076987"/>
    <w:rsid w:val="00080754"/>
    <w:rsid w:val="00087627"/>
    <w:rsid w:val="00097E64"/>
    <w:rsid w:val="000B502B"/>
    <w:rsid w:val="000D2016"/>
    <w:rsid w:val="000E6EB2"/>
    <w:rsid w:val="00103BAC"/>
    <w:rsid w:val="00107611"/>
    <w:rsid w:val="0010783A"/>
    <w:rsid w:val="0011253A"/>
    <w:rsid w:val="00115030"/>
    <w:rsid w:val="0013405E"/>
    <w:rsid w:val="00144067"/>
    <w:rsid w:val="001646EB"/>
    <w:rsid w:val="00166AD1"/>
    <w:rsid w:val="0016764F"/>
    <w:rsid w:val="00171950"/>
    <w:rsid w:val="00171DAD"/>
    <w:rsid w:val="001976C2"/>
    <w:rsid w:val="001B7F2C"/>
    <w:rsid w:val="001C7874"/>
    <w:rsid w:val="001D3ABD"/>
    <w:rsid w:val="001D6FB7"/>
    <w:rsid w:val="001E0166"/>
    <w:rsid w:val="001E1D72"/>
    <w:rsid w:val="002173A9"/>
    <w:rsid w:val="00242189"/>
    <w:rsid w:val="0024385F"/>
    <w:rsid w:val="002611DF"/>
    <w:rsid w:val="002B7A30"/>
    <w:rsid w:val="002C24A0"/>
    <w:rsid w:val="002D1340"/>
    <w:rsid w:val="002D22EA"/>
    <w:rsid w:val="002F0DB1"/>
    <w:rsid w:val="003059B2"/>
    <w:rsid w:val="00316171"/>
    <w:rsid w:val="003452BA"/>
    <w:rsid w:val="003553B4"/>
    <w:rsid w:val="00363AFC"/>
    <w:rsid w:val="00366F17"/>
    <w:rsid w:val="00386EF6"/>
    <w:rsid w:val="00392176"/>
    <w:rsid w:val="003C2664"/>
    <w:rsid w:val="003F12F6"/>
    <w:rsid w:val="003F1E4E"/>
    <w:rsid w:val="003F30B6"/>
    <w:rsid w:val="003F3EE7"/>
    <w:rsid w:val="003F5C9F"/>
    <w:rsid w:val="004020E3"/>
    <w:rsid w:val="00404B16"/>
    <w:rsid w:val="004072DD"/>
    <w:rsid w:val="004234AE"/>
    <w:rsid w:val="004257CA"/>
    <w:rsid w:val="00431F53"/>
    <w:rsid w:val="00460C80"/>
    <w:rsid w:val="00463809"/>
    <w:rsid w:val="004653EB"/>
    <w:rsid w:val="00474430"/>
    <w:rsid w:val="004821FC"/>
    <w:rsid w:val="00487E21"/>
    <w:rsid w:val="0049116F"/>
    <w:rsid w:val="004A411B"/>
    <w:rsid w:val="004B101E"/>
    <w:rsid w:val="004C72D2"/>
    <w:rsid w:val="004D57A5"/>
    <w:rsid w:val="004D61A3"/>
    <w:rsid w:val="004E77BA"/>
    <w:rsid w:val="004F10AB"/>
    <w:rsid w:val="0053754D"/>
    <w:rsid w:val="005469D1"/>
    <w:rsid w:val="00552A26"/>
    <w:rsid w:val="0057073D"/>
    <w:rsid w:val="00584875"/>
    <w:rsid w:val="0059085F"/>
    <w:rsid w:val="00590FEC"/>
    <w:rsid w:val="00592093"/>
    <w:rsid w:val="00597484"/>
    <w:rsid w:val="00597537"/>
    <w:rsid w:val="005A13CC"/>
    <w:rsid w:val="005B0468"/>
    <w:rsid w:val="005B7310"/>
    <w:rsid w:val="005D3F8D"/>
    <w:rsid w:val="005E38D8"/>
    <w:rsid w:val="005E774E"/>
    <w:rsid w:val="005F1874"/>
    <w:rsid w:val="005F1C55"/>
    <w:rsid w:val="005F70C8"/>
    <w:rsid w:val="00610DB9"/>
    <w:rsid w:val="006129F7"/>
    <w:rsid w:val="00624C60"/>
    <w:rsid w:val="00626E73"/>
    <w:rsid w:val="00627BC6"/>
    <w:rsid w:val="006325BF"/>
    <w:rsid w:val="00650AA2"/>
    <w:rsid w:val="006570D9"/>
    <w:rsid w:val="00662506"/>
    <w:rsid w:val="006640FF"/>
    <w:rsid w:val="006655F7"/>
    <w:rsid w:val="00686115"/>
    <w:rsid w:val="006A0217"/>
    <w:rsid w:val="006A7762"/>
    <w:rsid w:val="006A7ED8"/>
    <w:rsid w:val="006B2194"/>
    <w:rsid w:val="006C19B9"/>
    <w:rsid w:val="006D084E"/>
    <w:rsid w:val="006D3F02"/>
    <w:rsid w:val="006F371A"/>
    <w:rsid w:val="006F5226"/>
    <w:rsid w:val="006F6537"/>
    <w:rsid w:val="00745794"/>
    <w:rsid w:val="0074602D"/>
    <w:rsid w:val="00746242"/>
    <w:rsid w:val="00751F90"/>
    <w:rsid w:val="00754EEE"/>
    <w:rsid w:val="00761BF2"/>
    <w:rsid w:val="00763AB0"/>
    <w:rsid w:val="00773C4D"/>
    <w:rsid w:val="00781601"/>
    <w:rsid w:val="007855BB"/>
    <w:rsid w:val="007865C0"/>
    <w:rsid w:val="007947E4"/>
    <w:rsid w:val="007B3B21"/>
    <w:rsid w:val="007E4E5C"/>
    <w:rsid w:val="00807E17"/>
    <w:rsid w:val="0083068D"/>
    <w:rsid w:val="00831E12"/>
    <w:rsid w:val="0083316E"/>
    <w:rsid w:val="00836007"/>
    <w:rsid w:val="00871D55"/>
    <w:rsid w:val="0087359B"/>
    <w:rsid w:val="00880BA1"/>
    <w:rsid w:val="008B5644"/>
    <w:rsid w:val="008D13AA"/>
    <w:rsid w:val="008D5DC3"/>
    <w:rsid w:val="008E2CEF"/>
    <w:rsid w:val="008E55CD"/>
    <w:rsid w:val="008E58AA"/>
    <w:rsid w:val="008F0C48"/>
    <w:rsid w:val="00900106"/>
    <w:rsid w:val="0090248D"/>
    <w:rsid w:val="00903A88"/>
    <w:rsid w:val="00904260"/>
    <w:rsid w:val="00914928"/>
    <w:rsid w:val="0092174C"/>
    <w:rsid w:val="00925183"/>
    <w:rsid w:val="009273B5"/>
    <w:rsid w:val="0093318F"/>
    <w:rsid w:val="009344EE"/>
    <w:rsid w:val="00937648"/>
    <w:rsid w:val="00943367"/>
    <w:rsid w:val="00952F1A"/>
    <w:rsid w:val="00960D93"/>
    <w:rsid w:val="00961D73"/>
    <w:rsid w:val="0096590E"/>
    <w:rsid w:val="00966DF4"/>
    <w:rsid w:val="009749E0"/>
    <w:rsid w:val="00974DBA"/>
    <w:rsid w:val="0099045A"/>
    <w:rsid w:val="00990F87"/>
    <w:rsid w:val="00992EA1"/>
    <w:rsid w:val="009961E4"/>
    <w:rsid w:val="009A3B7E"/>
    <w:rsid w:val="009B6869"/>
    <w:rsid w:val="009C4D1B"/>
    <w:rsid w:val="009C7D74"/>
    <w:rsid w:val="009D1F81"/>
    <w:rsid w:val="009D45BA"/>
    <w:rsid w:val="009F0376"/>
    <w:rsid w:val="00A06DFC"/>
    <w:rsid w:val="00A308DC"/>
    <w:rsid w:val="00A32258"/>
    <w:rsid w:val="00A35195"/>
    <w:rsid w:val="00A42BF9"/>
    <w:rsid w:val="00A61121"/>
    <w:rsid w:val="00A7014D"/>
    <w:rsid w:val="00A7769F"/>
    <w:rsid w:val="00A922E6"/>
    <w:rsid w:val="00A978DD"/>
    <w:rsid w:val="00AB0F9B"/>
    <w:rsid w:val="00AB1BD6"/>
    <w:rsid w:val="00AC0392"/>
    <w:rsid w:val="00AC2175"/>
    <w:rsid w:val="00AD1B63"/>
    <w:rsid w:val="00AD26B0"/>
    <w:rsid w:val="00AD2B3A"/>
    <w:rsid w:val="00AD7E3E"/>
    <w:rsid w:val="00AE2FCE"/>
    <w:rsid w:val="00AE30E8"/>
    <w:rsid w:val="00AE5E52"/>
    <w:rsid w:val="00AF6554"/>
    <w:rsid w:val="00B130BB"/>
    <w:rsid w:val="00B14F78"/>
    <w:rsid w:val="00B174B8"/>
    <w:rsid w:val="00B46889"/>
    <w:rsid w:val="00B54812"/>
    <w:rsid w:val="00B6142F"/>
    <w:rsid w:val="00B7060F"/>
    <w:rsid w:val="00B92B3F"/>
    <w:rsid w:val="00B935C6"/>
    <w:rsid w:val="00B93DE2"/>
    <w:rsid w:val="00B96E3D"/>
    <w:rsid w:val="00BC71CE"/>
    <w:rsid w:val="00BD08ED"/>
    <w:rsid w:val="00BD4D01"/>
    <w:rsid w:val="00BE15E9"/>
    <w:rsid w:val="00BF3A4D"/>
    <w:rsid w:val="00C025E6"/>
    <w:rsid w:val="00C05633"/>
    <w:rsid w:val="00C2718F"/>
    <w:rsid w:val="00C36B1E"/>
    <w:rsid w:val="00C42DC4"/>
    <w:rsid w:val="00C641EC"/>
    <w:rsid w:val="00C66125"/>
    <w:rsid w:val="00C74F61"/>
    <w:rsid w:val="00C76064"/>
    <w:rsid w:val="00C956EA"/>
    <w:rsid w:val="00C95BB5"/>
    <w:rsid w:val="00CB2C9D"/>
    <w:rsid w:val="00CC117B"/>
    <w:rsid w:val="00CD0607"/>
    <w:rsid w:val="00CD7A75"/>
    <w:rsid w:val="00CE27CE"/>
    <w:rsid w:val="00D02558"/>
    <w:rsid w:val="00D0481E"/>
    <w:rsid w:val="00D1262D"/>
    <w:rsid w:val="00D1512F"/>
    <w:rsid w:val="00D16EDE"/>
    <w:rsid w:val="00D2364F"/>
    <w:rsid w:val="00D25827"/>
    <w:rsid w:val="00D419FA"/>
    <w:rsid w:val="00D4634E"/>
    <w:rsid w:val="00D64811"/>
    <w:rsid w:val="00D7099B"/>
    <w:rsid w:val="00D714DC"/>
    <w:rsid w:val="00D72530"/>
    <w:rsid w:val="00D735FA"/>
    <w:rsid w:val="00D743B1"/>
    <w:rsid w:val="00D92157"/>
    <w:rsid w:val="00D95F4B"/>
    <w:rsid w:val="00D96AB9"/>
    <w:rsid w:val="00DB7336"/>
    <w:rsid w:val="00DC544E"/>
    <w:rsid w:val="00DD598F"/>
    <w:rsid w:val="00DD730D"/>
    <w:rsid w:val="00DD7B9A"/>
    <w:rsid w:val="00DE6A45"/>
    <w:rsid w:val="00DF586D"/>
    <w:rsid w:val="00DF7139"/>
    <w:rsid w:val="00E03BA5"/>
    <w:rsid w:val="00E14AD2"/>
    <w:rsid w:val="00E17A50"/>
    <w:rsid w:val="00E407A8"/>
    <w:rsid w:val="00E530B4"/>
    <w:rsid w:val="00E560CA"/>
    <w:rsid w:val="00E57BDF"/>
    <w:rsid w:val="00E662BC"/>
    <w:rsid w:val="00E8530E"/>
    <w:rsid w:val="00E975B7"/>
    <w:rsid w:val="00EA794F"/>
    <w:rsid w:val="00EB4395"/>
    <w:rsid w:val="00ED4B03"/>
    <w:rsid w:val="00ED607A"/>
    <w:rsid w:val="00F05C01"/>
    <w:rsid w:val="00F13E46"/>
    <w:rsid w:val="00F26711"/>
    <w:rsid w:val="00F42721"/>
    <w:rsid w:val="00F42F3B"/>
    <w:rsid w:val="00F61775"/>
    <w:rsid w:val="00F672EF"/>
    <w:rsid w:val="00F73FC9"/>
    <w:rsid w:val="00F75CE8"/>
    <w:rsid w:val="00F87049"/>
    <w:rsid w:val="00F97656"/>
    <w:rsid w:val="00FA15F6"/>
    <w:rsid w:val="00FC4AD0"/>
    <w:rsid w:val="01AF6FEC"/>
    <w:rsid w:val="0321330E"/>
    <w:rsid w:val="03B50252"/>
    <w:rsid w:val="0ACC0456"/>
    <w:rsid w:val="0AE77E5D"/>
    <w:rsid w:val="0D3F6AC6"/>
    <w:rsid w:val="0E215463"/>
    <w:rsid w:val="10AF6CF3"/>
    <w:rsid w:val="16C75DFC"/>
    <w:rsid w:val="1EE01357"/>
    <w:rsid w:val="269F06D5"/>
    <w:rsid w:val="29394453"/>
    <w:rsid w:val="3F8C652B"/>
    <w:rsid w:val="439A177A"/>
    <w:rsid w:val="4F072B3F"/>
    <w:rsid w:val="57925B3D"/>
    <w:rsid w:val="653B46F3"/>
    <w:rsid w:val="6FAB14A9"/>
    <w:rsid w:val="72745D5C"/>
    <w:rsid w:val="778D2D8D"/>
    <w:rsid w:val="782807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24EB31"/>
  <w15:docId w15:val="{61D48CB9-3D43-459E-8063-D37A3675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a">
    <w:name w:val="Hyperlink"/>
    <w:basedOn w:val="a0"/>
    <w:qFormat/>
    <w:rPr>
      <w:color w:val="0000FF"/>
      <w:u w:val="single"/>
    </w:rPr>
  </w:style>
  <w:style w:type="paragraph" w:styleId="ab">
    <w:name w:val="List Paragraph"/>
    <w:basedOn w:val="a"/>
    <w:uiPriority w:val="34"/>
    <w:qFormat/>
    <w:pPr>
      <w:ind w:firstLineChars="200" w:firstLine="420"/>
    </w:p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a4">
    <w:name w:val="批注框文本 字符"/>
    <w:basedOn w:val="a0"/>
    <w:link w:val="a3"/>
    <w:qFormat/>
    <w:rPr>
      <w:kern w:val="2"/>
      <w:sz w:val="18"/>
      <w:szCs w:val="18"/>
    </w:rPr>
  </w:style>
  <w:style w:type="character" w:styleId="ac">
    <w:name w:val="Unresolved Mention"/>
    <w:basedOn w:val="a0"/>
    <w:uiPriority w:val="99"/>
    <w:semiHidden/>
    <w:unhideWhenUsed/>
    <w:rsid w:val="00463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190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10.38.57.70:8180/download.jsp?attachSeq=1897&amp;filename=20130422145452530.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6</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GYY</dc:creator>
  <cp:lastModifiedBy>麦宇芸</cp:lastModifiedBy>
  <cp:revision>46</cp:revision>
  <cp:lastPrinted>2021-04-14T00:22:00Z</cp:lastPrinted>
  <dcterms:created xsi:type="dcterms:W3CDTF">2021-04-08T03:05:00Z</dcterms:created>
  <dcterms:modified xsi:type="dcterms:W3CDTF">2021-04-14T09:41:00Z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